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6E" w:rsidRDefault="003C796E" w:rsidP="009F2486">
      <w:pPr>
        <w:spacing w:after="0" w:line="240" w:lineRule="auto"/>
        <w:rPr>
          <w:rFonts w:ascii="Franklin Gothic Demi" w:eastAsia="Times New Roman" w:hAnsi="Franklin Gothic Demi" w:cs="Franklin Gothic Demi"/>
          <w:color w:val="000000"/>
          <w:sz w:val="25"/>
          <w:szCs w:val="25"/>
        </w:rPr>
      </w:pPr>
    </w:p>
    <w:p w:rsidR="00924607" w:rsidRPr="00924607" w:rsidRDefault="00924607" w:rsidP="0092460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24607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                   </w:t>
      </w:r>
    </w:p>
    <w:p w:rsidR="00924607" w:rsidRPr="00924607" w:rsidRDefault="00924607" w:rsidP="0092460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24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607">
        <w:rPr>
          <w:rFonts w:ascii="Times New Roman" w:hAnsi="Times New Roman" w:cs="Times New Roman"/>
          <w:sz w:val="28"/>
          <w:szCs w:val="28"/>
        </w:rPr>
        <w:t xml:space="preserve">  «Средняя   общеобразовательная казачья школа села Знаменка»</w:t>
      </w:r>
    </w:p>
    <w:p w:rsidR="00924607" w:rsidRDefault="00924607" w:rsidP="0092460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24607">
        <w:rPr>
          <w:rFonts w:ascii="Times New Roman" w:hAnsi="Times New Roman" w:cs="Times New Roman"/>
          <w:sz w:val="28"/>
          <w:szCs w:val="28"/>
        </w:rPr>
        <w:t xml:space="preserve"> с. Знаменка, Нерчинский район,   Забайкальский край</w:t>
      </w:r>
    </w:p>
    <w:p w:rsidR="00924607" w:rsidRDefault="00924607" w:rsidP="0092460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24607" w:rsidRDefault="00924607" w:rsidP="0092460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24607" w:rsidRDefault="00924607" w:rsidP="0092460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24607" w:rsidRDefault="00924607" w:rsidP="0092460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24607" w:rsidRDefault="00924607" w:rsidP="0092460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24607" w:rsidRDefault="00924607" w:rsidP="0092460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24607" w:rsidRDefault="007368A5" w:rsidP="00924607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</w:t>
      </w:r>
      <w:r w:rsidR="0092460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924607" w:rsidRPr="00924607">
        <w:rPr>
          <w:rFonts w:ascii="Times New Roman" w:hAnsi="Times New Roman" w:cs="Times New Roman"/>
          <w:b/>
          <w:sz w:val="44"/>
          <w:szCs w:val="44"/>
        </w:rPr>
        <w:t>Разработка урока музыки</w:t>
      </w:r>
    </w:p>
    <w:p w:rsidR="00924607" w:rsidRPr="00924607" w:rsidRDefault="00924607" w:rsidP="00924607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924607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 xml:space="preserve">             </w:t>
      </w:r>
      <w:r w:rsidR="009B1342">
        <w:rPr>
          <w:rFonts w:ascii="Times New Roman" w:hAnsi="Times New Roman" w:cs="Times New Roman"/>
          <w:b/>
          <w:sz w:val="44"/>
          <w:szCs w:val="44"/>
        </w:rPr>
        <w:t>для 4</w:t>
      </w:r>
      <w:r w:rsidRPr="00924607">
        <w:rPr>
          <w:rFonts w:ascii="Times New Roman" w:hAnsi="Times New Roman" w:cs="Times New Roman"/>
          <w:b/>
          <w:sz w:val="44"/>
          <w:szCs w:val="44"/>
        </w:rPr>
        <w:t xml:space="preserve"> класса на тему:</w:t>
      </w:r>
    </w:p>
    <w:p w:rsidR="00924607" w:rsidRPr="00924607" w:rsidRDefault="00924607" w:rsidP="00924607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      </w:t>
      </w:r>
      <w:r w:rsidRPr="00924607">
        <w:rPr>
          <w:rFonts w:ascii="Times New Roman" w:eastAsia="Times New Roman" w:hAnsi="Times New Roman" w:cs="Times New Roman"/>
          <w:b/>
          <w:color w:val="7030A0"/>
          <w:sz w:val="44"/>
          <w:szCs w:val="44"/>
        </w:rPr>
        <w:t>«Музыкальный язык России»</w:t>
      </w:r>
    </w:p>
    <w:p w:rsidR="00924607" w:rsidRPr="00924607" w:rsidRDefault="00924607" w:rsidP="00924607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</w:pPr>
      <w:r w:rsidRPr="00924607"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Pr="00924607">
        <w:rPr>
          <w:rFonts w:ascii="Times New Roman" w:eastAsia="Arial Unicode MS" w:hAnsi="Times New Roman" w:cs="Times New Roman"/>
          <w:b/>
          <w:sz w:val="44"/>
          <w:szCs w:val="44"/>
        </w:rPr>
        <w:t xml:space="preserve">по программе </w:t>
      </w:r>
      <w:r w:rsidRPr="00924607">
        <w:rPr>
          <w:rFonts w:ascii="Times New Roman" w:eastAsia="Arial Unicode MS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 В.В. Алеева, Т. Н. Кичак</w:t>
      </w:r>
    </w:p>
    <w:p w:rsidR="00924607" w:rsidRPr="00924607" w:rsidRDefault="00924607" w:rsidP="00924607">
      <w:pPr>
        <w:pStyle w:val="a9"/>
        <w:rPr>
          <w:rFonts w:ascii="Times New Roman" w:hAnsi="Times New Roman" w:cs="Times New Roman"/>
          <w:b/>
          <w:sz w:val="44"/>
          <w:szCs w:val="44"/>
        </w:rPr>
      </w:pPr>
    </w:p>
    <w:p w:rsidR="003C796E" w:rsidRPr="00924607" w:rsidRDefault="003C796E" w:rsidP="009F24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3C796E" w:rsidRDefault="003C796E" w:rsidP="009F2486">
      <w:pPr>
        <w:spacing w:after="0" w:line="240" w:lineRule="auto"/>
        <w:rPr>
          <w:rFonts w:ascii="Franklin Gothic Demi" w:eastAsia="Times New Roman" w:hAnsi="Franklin Gothic Demi" w:cs="Franklin Gothic Demi"/>
          <w:color w:val="000000"/>
          <w:sz w:val="25"/>
          <w:szCs w:val="25"/>
        </w:rPr>
      </w:pPr>
    </w:p>
    <w:p w:rsidR="003C796E" w:rsidRDefault="003C796E" w:rsidP="009F2486">
      <w:pPr>
        <w:spacing w:after="0" w:line="240" w:lineRule="auto"/>
        <w:rPr>
          <w:rFonts w:ascii="Franklin Gothic Demi" w:eastAsia="Times New Roman" w:hAnsi="Franklin Gothic Demi" w:cs="Franklin Gothic Demi"/>
          <w:color w:val="000000"/>
          <w:sz w:val="25"/>
          <w:szCs w:val="25"/>
        </w:rPr>
      </w:pPr>
    </w:p>
    <w:p w:rsidR="003C796E" w:rsidRDefault="003C796E" w:rsidP="009F2486">
      <w:pPr>
        <w:spacing w:after="0" w:line="240" w:lineRule="auto"/>
        <w:rPr>
          <w:rFonts w:ascii="Franklin Gothic Demi" w:eastAsia="Times New Roman" w:hAnsi="Franklin Gothic Demi" w:cs="Franklin Gothic Demi"/>
          <w:color w:val="000000"/>
          <w:sz w:val="25"/>
          <w:szCs w:val="25"/>
        </w:rPr>
      </w:pPr>
    </w:p>
    <w:p w:rsidR="003C796E" w:rsidRDefault="003C796E" w:rsidP="009F2486">
      <w:pPr>
        <w:spacing w:after="0" w:line="240" w:lineRule="auto"/>
        <w:rPr>
          <w:rFonts w:ascii="Franklin Gothic Demi" w:eastAsia="Times New Roman" w:hAnsi="Franklin Gothic Demi" w:cs="Franklin Gothic Demi"/>
          <w:color w:val="000000"/>
          <w:sz w:val="25"/>
          <w:szCs w:val="25"/>
        </w:rPr>
      </w:pPr>
    </w:p>
    <w:p w:rsidR="003C796E" w:rsidRDefault="003C796E" w:rsidP="009F2486">
      <w:pPr>
        <w:spacing w:after="0" w:line="240" w:lineRule="auto"/>
        <w:rPr>
          <w:rFonts w:ascii="Franklin Gothic Demi" w:eastAsia="Times New Roman" w:hAnsi="Franklin Gothic Demi" w:cs="Franklin Gothic Demi"/>
          <w:color w:val="000000"/>
          <w:sz w:val="25"/>
          <w:szCs w:val="25"/>
        </w:rPr>
      </w:pPr>
    </w:p>
    <w:p w:rsidR="003C796E" w:rsidRDefault="003C796E" w:rsidP="009F2486">
      <w:pPr>
        <w:spacing w:after="0" w:line="240" w:lineRule="auto"/>
        <w:rPr>
          <w:rFonts w:ascii="Franklin Gothic Demi" w:eastAsia="Times New Roman" w:hAnsi="Franklin Gothic Demi" w:cs="Franklin Gothic Demi"/>
          <w:color w:val="000000"/>
          <w:sz w:val="25"/>
          <w:szCs w:val="25"/>
        </w:rPr>
      </w:pPr>
    </w:p>
    <w:p w:rsidR="003C796E" w:rsidRDefault="003C796E" w:rsidP="009F2486">
      <w:pPr>
        <w:spacing w:after="0" w:line="240" w:lineRule="auto"/>
        <w:rPr>
          <w:rFonts w:ascii="Franklin Gothic Demi" w:eastAsia="Times New Roman" w:hAnsi="Franklin Gothic Demi" w:cs="Franklin Gothic Demi"/>
          <w:color w:val="000000"/>
          <w:sz w:val="25"/>
          <w:szCs w:val="25"/>
        </w:rPr>
      </w:pPr>
    </w:p>
    <w:p w:rsidR="003C796E" w:rsidRDefault="003C796E" w:rsidP="009F2486">
      <w:pPr>
        <w:spacing w:after="0" w:line="240" w:lineRule="auto"/>
        <w:rPr>
          <w:rFonts w:ascii="Franklin Gothic Demi" w:eastAsia="Times New Roman" w:hAnsi="Franklin Gothic Demi" w:cs="Franklin Gothic Demi"/>
          <w:color w:val="000000"/>
          <w:sz w:val="25"/>
          <w:szCs w:val="25"/>
        </w:rPr>
      </w:pPr>
    </w:p>
    <w:p w:rsidR="003C796E" w:rsidRDefault="003C796E" w:rsidP="009F2486">
      <w:pPr>
        <w:spacing w:after="0" w:line="240" w:lineRule="auto"/>
        <w:rPr>
          <w:rFonts w:ascii="Franklin Gothic Demi" w:eastAsia="Times New Roman" w:hAnsi="Franklin Gothic Demi" w:cs="Franklin Gothic Demi"/>
          <w:color w:val="000000"/>
          <w:sz w:val="25"/>
          <w:szCs w:val="25"/>
        </w:rPr>
      </w:pPr>
    </w:p>
    <w:p w:rsidR="003C796E" w:rsidRDefault="003C796E" w:rsidP="009F2486">
      <w:pPr>
        <w:spacing w:after="0" w:line="240" w:lineRule="auto"/>
        <w:rPr>
          <w:rFonts w:ascii="Franklin Gothic Demi" w:eastAsia="Times New Roman" w:hAnsi="Franklin Gothic Demi" w:cs="Franklin Gothic Demi"/>
          <w:color w:val="000000"/>
          <w:sz w:val="25"/>
          <w:szCs w:val="25"/>
        </w:rPr>
      </w:pPr>
    </w:p>
    <w:p w:rsidR="003C796E" w:rsidRDefault="003C796E" w:rsidP="009F2486">
      <w:pPr>
        <w:spacing w:after="0" w:line="240" w:lineRule="auto"/>
        <w:rPr>
          <w:rFonts w:ascii="Franklin Gothic Demi" w:eastAsia="Times New Roman" w:hAnsi="Franklin Gothic Demi" w:cs="Franklin Gothic Demi"/>
          <w:color w:val="000000"/>
          <w:sz w:val="25"/>
          <w:szCs w:val="25"/>
        </w:rPr>
      </w:pPr>
    </w:p>
    <w:p w:rsidR="003C796E" w:rsidRDefault="003C796E" w:rsidP="009F2486">
      <w:pPr>
        <w:spacing w:after="0" w:line="240" w:lineRule="auto"/>
        <w:rPr>
          <w:rFonts w:ascii="Franklin Gothic Demi" w:eastAsia="Times New Roman" w:hAnsi="Franklin Gothic Demi" w:cs="Franklin Gothic Demi"/>
          <w:color w:val="000000"/>
          <w:sz w:val="25"/>
          <w:szCs w:val="25"/>
        </w:rPr>
      </w:pPr>
    </w:p>
    <w:p w:rsidR="003C796E" w:rsidRDefault="003C796E" w:rsidP="009F2486">
      <w:pPr>
        <w:spacing w:after="0" w:line="240" w:lineRule="auto"/>
        <w:rPr>
          <w:rFonts w:ascii="Franklin Gothic Demi" w:eastAsia="Times New Roman" w:hAnsi="Franklin Gothic Demi" w:cs="Franklin Gothic Demi"/>
          <w:color w:val="000000"/>
          <w:sz w:val="25"/>
          <w:szCs w:val="25"/>
        </w:rPr>
      </w:pPr>
    </w:p>
    <w:p w:rsidR="003C796E" w:rsidRDefault="003C796E" w:rsidP="009F2486">
      <w:pPr>
        <w:spacing w:after="0" w:line="240" w:lineRule="auto"/>
        <w:rPr>
          <w:rFonts w:ascii="Franklin Gothic Demi" w:eastAsia="Times New Roman" w:hAnsi="Franklin Gothic Demi" w:cs="Franklin Gothic Demi"/>
          <w:color w:val="000000"/>
          <w:sz w:val="25"/>
          <w:szCs w:val="25"/>
        </w:rPr>
      </w:pPr>
    </w:p>
    <w:p w:rsidR="003C796E" w:rsidRDefault="003C796E" w:rsidP="009F2486">
      <w:pPr>
        <w:spacing w:after="0" w:line="240" w:lineRule="auto"/>
        <w:rPr>
          <w:rFonts w:ascii="Franklin Gothic Demi" w:eastAsia="Times New Roman" w:hAnsi="Franklin Gothic Demi" w:cs="Franklin Gothic Demi"/>
          <w:color w:val="000000"/>
          <w:sz w:val="25"/>
          <w:szCs w:val="25"/>
        </w:rPr>
      </w:pPr>
    </w:p>
    <w:p w:rsidR="003C796E" w:rsidRDefault="003C796E" w:rsidP="009F2486">
      <w:pPr>
        <w:spacing w:after="0" w:line="240" w:lineRule="auto"/>
        <w:rPr>
          <w:rFonts w:ascii="Franklin Gothic Demi" w:eastAsia="Times New Roman" w:hAnsi="Franklin Gothic Demi" w:cs="Franklin Gothic Demi"/>
          <w:color w:val="000000"/>
          <w:sz w:val="25"/>
          <w:szCs w:val="25"/>
        </w:rPr>
      </w:pPr>
    </w:p>
    <w:p w:rsidR="003C796E" w:rsidRDefault="003C796E" w:rsidP="009F2486">
      <w:pPr>
        <w:spacing w:after="0" w:line="240" w:lineRule="auto"/>
        <w:rPr>
          <w:rFonts w:ascii="Franklin Gothic Demi" w:eastAsia="Times New Roman" w:hAnsi="Franklin Gothic Demi" w:cs="Franklin Gothic Demi"/>
          <w:color w:val="000000"/>
          <w:sz w:val="25"/>
          <w:szCs w:val="25"/>
        </w:rPr>
      </w:pPr>
    </w:p>
    <w:p w:rsidR="003C796E" w:rsidRDefault="003C796E" w:rsidP="009F2486">
      <w:pPr>
        <w:spacing w:after="0" w:line="240" w:lineRule="auto"/>
        <w:rPr>
          <w:rFonts w:ascii="Franklin Gothic Demi" w:eastAsia="Times New Roman" w:hAnsi="Franklin Gothic Demi" w:cs="Franklin Gothic Demi"/>
          <w:color w:val="000000"/>
          <w:sz w:val="25"/>
          <w:szCs w:val="25"/>
        </w:rPr>
      </w:pPr>
    </w:p>
    <w:p w:rsidR="003C796E" w:rsidRDefault="003C796E" w:rsidP="009F2486">
      <w:pPr>
        <w:spacing w:after="0" w:line="240" w:lineRule="auto"/>
        <w:rPr>
          <w:rFonts w:ascii="Franklin Gothic Demi" w:eastAsia="Times New Roman" w:hAnsi="Franklin Gothic Demi" w:cs="Franklin Gothic Demi"/>
          <w:color w:val="000000"/>
          <w:sz w:val="25"/>
          <w:szCs w:val="25"/>
        </w:rPr>
      </w:pPr>
    </w:p>
    <w:p w:rsidR="003C796E" w:rsidRDefault="003C796E" w:rsidP="009F2486">
      <w:pPr>
        <w:spacing w:after="0" w:line="240" w:lineRule="auto"/>
        <w:rPr>
          <w:rFonts w:ascii="Franklin Gothic Demi" w:eastAsia="Times New Roman" w:hAnsi="Franklin Gothic Demi" w:cs="Franklin Gothic Demi"/>
          <w:color w:val="000000"/>
          <w:sz w:val="25"/>
          <w:szCs w:val="25"/>
        </w:rPr>
      </w:pPr>
    </w:p>
    <w:p w:rsidR="003C796E" w:rsidRDefault="003C796E" w:rsidP="009F2486">
      <w:pPr>
        <w:spacing w:after="0" w:line="240" w:lineRule="auto"/>
        <w:rPr>
          <w:rFonts w:ascii="Franklin Gothic Demi" w:eastAsia="Times New Roman" w:hAnsi="Franklin Gothic Demi" w:cs="Franklin Gothic Demi"/>
          <w:color w:val="000000"/>
          <w:sz w:val="25"/>
          <w:szCs w:val="25"/>
        </w:rPr>
      </w:pPr>
    </w:p>
    <w:p w:rsidR="003C796E" w:rsidRDefault="003C796E" w:rsidP="009F2486">
      <w:pPr>
        <w:spacing w:after="0" w:line="240" w:lineRule="auto"/>
        <w:rPr>
          <w:rFonts w:ascii="Franklin Gothic Demi" w:eastAsia="Times New Roman" w:hAnsi="Franklin Gothic Demi" w:cs="Franklin Gothic Demi"/>
          <w:color w:val="000000"/>
          <w:sz w:val="25"/>
          <w:szCs w:val="25"/>
        </w:rPr>
      </w:pPr>
    </w:p>
    <w:p w:rsidR="00924607" w:rsidRPr="00765D17" w:rsidRDefault="00924607" w:rsidP="00924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765D17">
        <w:rPr>
          <w:rFonts w:ascii="Times New Roman" w:hAnsi="Times New Roman" w:cs="Times New Roman"/>
          <w:sz w:val="28"/>
          <w:szCs w:val="28"/>
        </w:rPr>
        <w:t>Составитель-  учитель музыки-</w:t>
      </w:r>
    </w:p>
    <w:p w:rsidR="00924607" w:rsidRPr="00765D17" w:rsidRDefault="00924607" w:rsidP="00924607">
      <w:pPr>
        <w:rPr>
          <w:rFonts w:ascii="Times New Roman" w:hAnsi="Times New Roman" w:cs="Times New Roman"/>
          <w:sz w:val="28"/>
          <w:szCs w:val="28"/>
        </w:rPr>
      </w:pPr>
      <w:r w:rsidRPr="00765D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65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65D17">
        <w:rPr>
          <w:rFonts w:ascii="Times New Roman" w:hAnsi="Times New Roman" w:cs="Times New Roman"/>
          <w:sz w:val="28"/>
          <w:szCs w:val="28"/>
        </w:rPr>
        <w:t xml:space="preserve"> Трушина Светлана Юрьевна</w:t>
      </w:r>
    </w:p>
    <w:p w:rsidR="00924607" w:rsidRDefault="00924607" w:rsidP="00924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3C796E" w:rsidRDefault="003C796E" w:rsidP="009F2486">
      <w:pPr>
        <w:spacing w:after="0" w:line="240" w:lineRule="auto"/>
        <w:rPr>
          <w:rFonts w:ascii="Franklin Gothic Demi" w:eastAsia="Times New Roman" w:hAnsi="Franklin Gothic Demi" w:cs="Franklin Gothic Demi"/>
          <w:color w:val="000000"/>
          <w:sz w:val="25"/>
          <w:szCs w:val="25"/>
        </w:rPr>
      </w:pPr>
    </w:p>
    <w:p w:rsidR="003C796E" w:rsidRDefault="003C796E" w:rsidP="009F2486">
      <w:pPr>
        <w:spacing w:after="0" w:line="240" w:lineRule="auto"/>
        <w:rPr>
          <w:rFonts w:ascii="Franklin Gothic Demi" w:eastAsia="Times New Roman" w:hAnsi="Franklin Gothic Demi" w:cs="Franklin Gothic Demi"/>
          <w:color w:val="000000"/>
          <w:sz w:val="25"/>
          <w:szCs w:val="25"/>
        </w:rPr>
      </w:pPr>
    </w:p>
    <w:p w:rsidR="00924607" w:rsidRDefault="00924607" w:rsidP="003C796E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Цель:</w:t>
      </w:r>
    </w:p>
    <w:p w:rsidR="00924607" w:rsidRPr="00924607" w:rsidRDefault="00924607" w:rsidP="003C796E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2460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B26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оздание  единого музыкального </w:t>
      </w:r>
      <w:r w:rsidRPr="00924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</w:t>
      </w:r>
      <w:r w:rsidR="00B26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Pr="00924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</w:t>
      </w:r>
      <w:r w:rsidR="00B26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4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="00B26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4607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различных примерах русской музыкальной культуры</w:t>
      </w:r>
      <w:r w:rsidR="00B269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C796E" w:rsidRPr="00924607" w:rsidRDefault="00924607" w:rsidP="003C79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246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9F2486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повторить правила вокализирования; разучить новые попевки — с элементом двухголосия и на квартовый ход; отрабо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тать технику исполнения песни (мелодика, смена ритмического рисунка); повторить термин «романс»; познакомить с терминами «бас», «камерная музыка».</w:t>
      </w:r>
    </w:p>
    <w:p w:rsidR="003C796E" w:rsidRPr="003C796E" w:rsidRDefault="003C796E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Планируемые результаты: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t xml:space="preserve"> учащиеся научатся двухголосному пению; новым приемам вокально-исполнительской работы; ха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рактеризовать разные виды камерной музыки.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Музыкальное сопровождение: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t xml:space="preserve"> школьники входят в кабинет му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зыки под звучание 1-го Концерта для фортепиано с оркестром П.И. Чайковского, выходят из него после урока, исполняя «Оран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жевую песенку» композитора К. Певзнера.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Оформление доски: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t xml:space="preserve"> нотн</w:t>
      </w:r>
      <w:r w:rsidR="003C796E">
        <w:rPr>
          <w:rFonts w:ascii="Times New Roman" w:eastAsia="Times New Roman" w:hAnsi="Times New Roman" w:cs="Times New Roman"/>
          <w:sz w:val="28"/>
          <w:szCs w:val="28"/>
        </w:rPr>
        <w:t>ые записи мелодий песен и попе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t xml:space="preserve">вок; </w:t>
      </w:r>
      <w:r w:rsidR="003C7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t>репродукции картин с изображением осенних и весенних пейзажей; портреты П.И. Чайковского, М.И. Глинки, М.П. Му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соргского; рисунки с изображением музыкальных инструмен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тов симфонического оркестра и шумовых инструментов; текст стихотворения «Благословляю вас, леса»; концертные афиши и программки.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Предварительная подготовка: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t xml:space="preserve"> русскую народную песню «Как у наших у ворот» можно разучить со школьниками и продемон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стрировать в исполнении ансамбля.</w:t>
      </w:r>
    </w:p>
    <w:p w:rsidR="003C796E" w:rsidRPr="003C796E" w:rsidRDefault="003C796E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486" w:rsidRPr="00B2698D" w:rsidRDefault="003C796E" w:rsidP="00B2698D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698D">
        <w:rPr>
          <w:rFonts w:eastAsia="Times New Roman"/>
          <w:b/>
        </w:rPr>
        <w:t xml:space="preserve">   </w:t>
      </w:r>
      <w:r w:rsidR="00B2698D" w:rsidRPr="00B2698D">
        <w:rPr>
          <w:rFonts w:eastAsia="Times New Roman"/>
          <w:b/>
        </w:rPr>
        <w:t xml:space="preserve">                                                          </w:t>
      </w:r>
      <w:r w:rsidRPr="00B2698D">
        <w:rPr>
          <w:rFonts w:eastAsia="Times New Roman"/>
          <w:b/>
        </w:rPr>
        <w:t xml:space="preserve"> </w:t>
      </w:r>
      <w:r w:rsidR="009F2486" w:rsidRPr="00B2698D">
        <w:rPr>
          <w:rFonts w:ascii="Times New Roman" w:eastAsia="Times New Roman" w:hAnsi="Times New Roman" w:cs="Times New Roman"/>
          <w:b/>
          <w:sz w:val="28"/>
          <w:szCs w:val="28"/>
        </w:rPr>
        <w:t>Ход урока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486" w:rsidRPr="003C796E" w:rsidRDefault="003C796E" w:rsidP="003C796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2"/>
      <w:r w:rsidRPr="003C796E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9F2486" w:rsidRPr="003C796E">
        <w:rPr>
          <w:rFonts w:ascii="Times New Roman" w:eastAsia="Times New Roman" w:hAnsi="Times New Roman" w:cs="Times New Roman"/>
          <w:b/>
          <w:sz w:val="28"/>
          <w:szCs w:val="28"/>
        </w:rPr>
        <w:t>Повторение пройденного материала</w:t>
      </w:r>
      <w:bookmarkEnd w:id="0"/>
    </w:p>
    <w:p w:rsidR="009F2486" w:rsidRPr="003C796E" w:rsidRDefault="003C796E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>Какую песню вы начали разучивать на прошлом уроке?</w:t>
      </w:r>
    </w:p>
    <w:p w:rsidR="009F2486" w:rsidRPr="003C796E" w:rsidRDefault="003C796E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>Что такое песенность?</w:t>
      </w:r>
    </w:p>
    <w:p w:rsidR="009F2486" w:rsidRPr="003C796E" w:rsidRDefault="003C796E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>Почему русская музыка чаще всего бывает песенной?</w:t>
      </w:r>
    </w:p>
    <w:p w:rsidR="009F2486" w:rsidRPr="003C796E" w:rsidRDefault="003C796E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>Какие мелодии русских композиторов являются песен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softHyphen/>
        <w:t>ными?</w:t>
      </w:r>
    </w:p>
    <w:p w:rsidR="009F2486" w:rsidRPr="003C796E" w:rsidRDefault="003C796E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>Какие музыкальные произведения вы слушали на прошлом уроке?</w:t>
      </w:r>
    </w:p>
    <w:p w:rsidR="009F2486" w:rsidRPr="003C796E" w:rsidRDefault="003C796E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>Какой композитор сочинил пьесу «Мелодия»?</w:t>
      </w:r>
    </w:p>
    <w:p w:rsidR="009F2486" w:rsidRPr="003C796E" w:rsidRDefault="003C796E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>Какой композитор сочинил пьесу «Арагонская хота»?</w:t>
      </w:r>
    </w:p>
    <w:p w:rsidR="009F2486" w:rsidRPr="003C796E" w:rsidRDefault="003C796E" w:rsidP="003C796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bookmark3"/>
      <w:r w:rsidRPr="003C796E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F2486" w:rsidRPr="003C796E">
        <w:rPr>
          <w:rFonts w:ascii="Times New Roman" w:eastAsia="Times New Roman" w:hAnsi="Times New Roman" w:cs="Times New Roman"/>
          <w:b/>
          <w:sz w:val="28"/>
          <w:szCs w:val="28"/>
        </w:rPr>
        <w:t>Музыкальная разминка</w:t>
      </w:r>
      <w:bookmarkEnd w:id="1"/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(Повторяют исполнение попевки «Журавель, журавель» с ди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намическим изменением. Разучивают новое распевание «Книга - книгой»:</w:t>
      </w:r>
    </w:p>
    <w:p w:rsidR="0095012F" w:rsidRPr="003C796E" w:rsidRDefault="0095012F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12F" w:rsidRPr="003C796E" w:rsidRDefault="0095012F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12F" w:rsidRPr="003C796E" w:rsidRDefault="0095012F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12F" w:rsidRPr="003C796E" w:rsidRDefault="0095012F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Мелодическое построение: квартовый ход, повторяющийся 4 раза ровными длительностями — четвертями, например «ре- соль». (За исключением слов «а мозгами», которые поются вось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мыми длительностями.)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Распевание поют, начиная от разных звуков хроматической гаммы.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Педагог демонстрирует нотную запись мелодии попевок № 1 («Журавель, журавель», на одном звуке) и № 2 («Книга — книгой», в квартовом интервале). Нотные записи надо продемонстрировать без названий, ограничиваясь номерными обозначениями.)</w:t>
      </w:r>
    </w:p>
    <w:p w:rsidR="009F2486" w:rsidRPr="003C796E" w:rsidRDefault="003C796E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>Определите, какая нотная запись соответствует попевке «Журавель, журавель», а какая — попевке «Книга — книгой».</w:t>
      </w:r>
    </w:p>
    <w:p w:rsidR="009F2486" w:rsidRPr="003C796E" w:rsidRDefault="003C796E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>По каким признакам вы это определили?</w:t>
      </w:r>
    </w:p>
    <w:p w:rsidR="009F2486" w:rsidRPr="003C796E" w:rsidRDefault="003C796E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>Что такое динамика? (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t>Сила звука.)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(Далее повторяют упражнение «Ветер» на тренировку дина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мической чуткости.)</w:t>
      </w:r>
    </w:p>
    <w:p w:rsidR="009F2486" w:rsidRPr="003C796E" w:rsidRDefault="003C796E" w:rsidP="003C796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9F2486" w:rsidRPr="003C796E">
        <w:rPr>
          <w:rFonts w:ascii="Times New Roman" w:eastAsia="Times New Roman" w:hAnsi="Times New Roman" w:cs="Times New Roman"/>
          <w:b/>
          <w:sz w:val="28"/>
          <w:szCs w:val="28"/>
        </w:rPr>
        <w:t>«Оранжевая песенка» - повторение, дальнейшее</w:t>
      </w:r>
      <w:r w:rsidRPr="003C79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F2486" w:rsidRPr="003C796E">
        <w:rPr>
          <w:rFonts w:ascii="Times New Roman" w:eastAsia="Times New Roman" w:hAnsi="Times New Roman" w:cs="Times New Roman"/>
          <w:b/>
          <w:sz w:val="28"/>
          <w:szCs w:val="28"/>
        </w:rPr>
        <w:t>разучивание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(Педагог исполняет на инструменте мелодию «Оранжевой песенки» и просит вспомнить ее название. Затем учащиеся по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вторяют начало песни:</w:t>
      </w:r>
    </w:p>
    <w:p w:rsidR="009F2486" w:rsidRPr="003C796E" w:rsidRDefault="009F2486" w:rsidP="003C796E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текст 1-го куплета проговаривают одновременно с прохло- пыванием ритмического рисунка;</w:t>
      </w:r>
    </w:p>
    <w:p w:rsidR="009F2486" w:rsidRPr="003C796E" w:rsidRDefault="009F2486" w:rsidP="003C796E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пропевают мелодию начала куплета с точным исполнением пунктирного ритма;</w:t>
      </w:r>
    </w:p>
    <w:p w:rsidR="009F2486" w:rsidRPr="003C796E" w:rsidRDefault="009F2486" w:rsidP="003C796E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пропевают окончание куплета с более продолжительными длительностями;</w:t>
      </w:r>
    </w:p>
    <w:p w:rsidR="003C796E" w:rsidRDefault="009F2486" w:rsidP="003C796E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пропевают последнюю строчку куплета и первый звук при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пева на гласную «а»;</w:t>
      </w:r>
      <w:r w:rsidR="003C7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796E" w:rsidRDefault="009F2486" w:rsidP="003C796E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повторяют текст припева;</w:t>
      </w:r>
    </w:p>
    <w:p w:rsidR="003C796E" w:rsidRDefault="009F2486" w:rsidP="003C796E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пропевают припев (педагог обращает внимание детей на разницу в исполнении окончаний — с ударными длин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ными слогами и с синкопными);</w:t>
      </w:r>
    </w:p>
    <w:p w:rsidR="009F2486" w:rsidRPr="003C796E" w:rsidRDefault="009F2486" w:rsidP="003C796E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соединяют запев и припев песни.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 xml:space="preserve">Аналогичная работа проводится при повторении 2-го куплета. </w:t>
      </w:r>
      <w:r w:rsidR="003C796E">
        <w:rPr>
          <w:rFonts w:ascii="Times New Roman" w:eastAsia="Times New Roman" w:hAnsi="Times New Roman" w:cs="Times New Roman"/>
          <w:sz w:val="28"/>
          <w:szCs w:val="28"/>
        </w:rPr>
        <w:t xml:space="preserve"> Затем 1 и 2-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t xml:space="preserve"> куплеты с припевами соединяются.)</w:t>
      </w:r>
    </w:p>
    <w:p w:rsidR="009F2486" w:rsidRPr="003C796E" w:rsidRDefault="003C796E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>Можно ли исполнить 1-й и 2-й куплеты так, чтобы они не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softHyphen/>
        <w:t>сколько отличались друг от друга?</w:t>
      </w:r>
    </w:p>
    <w:p w:rsidR="009F2486" w:rsidRPr="003C796E" w:rsidRDefault="003C796E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>В чем будет заключаться различие? (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t>Первый куплет испол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нить от имени девочки: легко, радостно, светло; второй ку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плет</w:t>
      </w:r>
      <w:r w:rsidR="009F2486" w:rsidRPr="003C79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— 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t>от имени дяди: насмешливо, иронически, недовольно.)</w:t>
      </w:r>
    </w:p>
    <w:p w:rsidR="009F2486" w:rsidRPr="003C796E" w:rsidRDefault="003C796E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>Можно ли во 2-м куплете ввести партию солиста?</w:t>
      </w:r>
    </w:p>
    <w:p w:rsidR="0095012F" w:rsidRPr="003C796E" w:rsidRDefault="0095012F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486" w:rsidRPr="003C796E" w:rsidRDefault="003C796E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 xml:space="preserve">Какие слова будет петь солист? 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t>(«Ерунда, не бывают нико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гда».)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(Педагог назначает солиста, после чего 1-й и 2-й куплеты ис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полняются в разных характерах.)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Послушайте 3-й куплет: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Только в небе в этот миг Солнце заблестело И раскрасило весь мир Так, как я хотела.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Дядя посмотрел вокруг И тогда увидел вдруг.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(Исполнение 3-го куплета, соединение с припевом и преды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дущими куплетами.)</w:t>
      </w:r>
    </w:p>
    <w:p w:rsidR="009F2486" w:rsidRPr="003C796E" w:rsidRDefault="003C796E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>Каким будет дирижерский жест для начала запева этой пе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softHyphen/>
        <w:t>сенки? (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t>Легким кистевым.)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Вытяните руки немного вперед и покажите эти движения лег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ким кистевым жестом.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Спойте начало 3-го куплета с дирижированием.</w:t>
      </w:r>
    </w:p>
    <w:p w:rsidR="009F2486" w:rsidRPr="003C796E" w:rsidRDefault="003C796E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-Будет л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 xml:space="preserve">и меняться дирижерский жест в окончании запева? 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t>(Да.)</w:t>
      </w:r>
    </w:p>
    <w:p w:rsidR="009F2486" w:rsidRPr="003C796E" w:rsidRDefault="003C796E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>Каким станет дирижерский жест в этом месте? (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t>Жест ста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нет плавным вертикальным.)</w:t>
      </w:r>
    </w:p>
    <w:p w:rsidR="009F2486" w:rsidRPr="003C796E" w:rsidRDefault="003C796E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 xml:space="preserve">Будет ли немного меняться скорость исполнения в этом месте? 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t>(Да.)</w:t>
      </w:r>
    </w:p>
    <w:p w:rsidR="009F2486" w:rsidRPr="003C796E" w:rsidRDefault="003C796E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 xml:space="preserve">За счет чего изменится темп песни в этом месте? 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t>(Темп за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медлится за счет появления более длинных звуков.)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(Школьники исполняют три куплета песни с дирижированием по рядам. После чего разучивают 4-й куплет.)</w:t>
      </w:r>
    </w:p>
    <w:p w:rsidR="003C796E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i/>
          <w:sz w:val="28"/>
          <w:szCs w:val="28"/>
        </w:rPr>
        <w:t>Эту песенку давно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i/>
          <w:sz w:val="28"/>
          <w:szCs w:val="28"/>
        </w:rPr>
        <w:t xml:space="preserve"> Я пою повсюду.</w:t>
      </w:r>
    </w:p>
    <w:p w:rsidR="003C796E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i/>
          <w:sz w:val="28"/>
          <w:szCs w:val="28"/>
        </w:rPr>
        <w:t xml:space="preserve">Стану взрослой — </w:t>
      </w:r>
    </w:p>
    <w:p w:rsidR="003C796E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i/>
          <w:sz w:val="28"/>
          <w:szCs w:val="28"/>
        </w:rPr>
        <w:t xml:space="preserve">все равно 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i/>
          <w:sz w:val="28"/>
          <w:szCs w:val="28"/>
        </w:rPr>
        <w:t>Петь ее я буду.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i/>
          <w:sz w:val="28"/>
          <w:szCs w:val="28"/>
        </w:rPr>
        <w:t>Даже если ты большой,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i/>
          <w:sz w:val="28"/>
          <w:szCs w:val="28"/>
        </w:rPr>
        <w:t>Видеть очень хорошо.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(Исполнение заключительного куплета, соединение с при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певом.)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Вы разучили текст всей «Оранжевой песенки», осталось отра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ботать ее художественное исполнение. Этим вы займетесь на сле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дующем уроке.</w:t>
      </w:r>
    </w:p>
    <w:p w:rsidR="009F2486" w:rsidRPr="003C796E" w:rsidRDefault="003C796E" w:rsidP="003C796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9F2486" w:rsidRPr="003C796E">
        <w:rPr>
          <w:rFonts w:ascii="Times New Roman" w:eastAsia="Times New Roman" w:hAnsi="Times New Roman" w:cs="Times New Roman"/>
          <w:b/>
          <w:sz w:val="28"/>
          <w:szCs w:val="28"/>
        </w:rPr>
        <w:t>«Мелодия» - прослушивание, разбор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lastRenderedPageBreak/>
        <w:t>(Школьники повторяют понятие «песенность» и слу</w:t>
      </w:r>
      <w:r w:rsidR="003C796E">
        <w:rPr>
          <w:rFonts w:ascii="Times New Roman" w:eastAsia="Times New Roman" w:hAnsi="Times New Roman" w:cs="Times New Roman"/>
          <w:sz w:val="28"/>
          <w:szCs w:val="28"/>
        </w:rPr>
        <w:t>шают «Мелодию» П.И. Чайковского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Сегодня вы не просто прослушаете пьесу композитора П.И. Чайковского «Мелодия», но и увидите ее исполнение.</w:t>
      </w:r>
    </w:p>
    <w:p w:rsidR="009F2486" w:rsidRPr="003C796E" w:rsidRDefault="003C796E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>Приходилось ли кому-то из вас быть на концерте класси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softHyphen/>
        <w:t>ческой музыки?</w:t>
      </w:r>
    </w:p>
    <w:p w:rsidR="009F2486" w:rsidRPr="003C796E" w:rsidRDefault="003C796E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>Как принято готовиться к такому концерту? (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t>Нужно надеть нарядный, праздничный костюм.)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Существуют даже особые нарядные женские сумочки, с ко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торыми ходят в театр, они так и называются - театральные. По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добные сумочки, как правило, небольшие, но очень изысканные, расшитые блестками. В них обычно кладут немного вещей: билет на концерт, носовой платок, кошелек с деньгами и номерок, если сдают одежду в гардероб.</w:t>
      </w:r>
    </w:p>
    <w:p w:rsidR="009F2486" w:rsidRPr="003C796E" w:rsidRDefault="003C796E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>Представьте себе, что вы пришли к концертному залу, что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softHyphen/>
        <w:t>бы послушать там музыку. Как вы узнаете о том, что за му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зыка будет звучать сегодня? 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t>(Об этом расскажет афиша перед входом в концертный зал.)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Верно, а еще в концертных залах продают специальную про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граммку; в ней указаны музыкальные произведения, которые прозвучат, и фамилии исполнителей.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(Педагог демонстрирует образцы театральных афиш и про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граммок.)</w:t>
      </w:r>
    </w:p>
    <w:p w:rsidR="009F2486" w:rsidRPr="003C796E" w:rsidRDefault="003C796E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>Как принято вести себя на концерте классической музы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softHyphen/>
        <w:t>ки? (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t>Сидеть тихо, не ерзать на своем месте, внимательно слушать исполнителей.)</w:t>
      </w:r>
    </w:p>
    <w:p w:rsidR="009F2486" w:rsidRPr="003C796E" w:rsidRDefault="003C796E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>Как показать, что вам понравилась музыка? (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t>Похлопать в ладоши.)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А еще актерам можно сделать приятный подарок — препод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нести цветы.</w:t>
      </w:r>
    </w:p>
    <w:p w:rsidR="009F2486" w:rsidRPr="003C796E" w:rsidRDefault="003C796E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>Каким словом называют хлопки в ладоши в знак одобре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softHyphen/>
        <w:t>ния? (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t>Аплодисменты</w:t>
      </w:r>
      <w:r w:rsidR="009F2486" w:rsidRPr="003C796E">
        <w:rPr>
          <w:rFonts w:ascii="Times New Roman" w:eastAsia="Times New Roman" w:hAnsi="Times New Roman" w:cs="Times New Roman"/>
          <w:b/>
          <w:bCs/>
          <w:i/>
          <w:iCs/>
          <w:spacing w:val="30"/>
          <w:sz w:val="28"/>
          <w:szCs w:val="28"/>
        </w:rPr>
        <w:t>.)</w:t>
      </w:r>
    </w:p>
    <w:p w:rsidR="009F2486" w:rsidRPr="003C796E" w:rsidRDefault="003C796E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 xml:space="preserve">Можно ли хлопать в ладоши во время звучания музыки? 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t>(Нет, это считается невежливым.)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Итак, сядьте удобнее, представьте, что вы пришли в концерт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ный зал, чтобы послушать эту прекрасную музыку.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(Проводится просмотр видеоролика и разбор</w:t>
      </w:r>
      <w:r w:rsidR="003C796E">
        <w:rPr>
          <w:rFonts w:ascii="Times New Roman" w:eastAsia="Times New Roman" w:hAnsi="Times New Roman" w:cs="Times New Roman"/>
          <w:sz w:val="28"/>
          <w:szCs w:val="28"/>
        </w:rPr>
        <w:t xml:space="preserve"> произведения по вопросам, приве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t>денным в описании предыдущего урока.)</w:t>
      </w:r>
    </w:p>
    <w:p w:rsidR="009F2486" w:rsidRPr="003C796E" w:rsidRDefault="000C536A" w:rsidP="000C53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>Как слушатели могут показать, что им понравилось испол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нение музыки? 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t>(Похлопать в ладоши.)</w:t>
      </w:r>
    </w:p>
    <w:p w:rsidR="009F2486" w:rsidRPr="003C796E" w:rsidRDefault="000C536A" w:rsidP="000C53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>Вам понравилась эта пьеса? Тогда и вы поаплодируйте тем, кто ее исполнял.</w:t>
      </w:r>
    </w:p>
    <w:p w:rsidR="009F2486" w:rsidRPr="000C536A" w:rsidRDefault="000C536A" w:rsidP="000C536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9F2486" w:rsidRPr="000C536A">
        <w:rPr>
          <w:rFonts w:ascii="Times New Roman" w:eastAsia="Times New Roman" w:hAnsi="Times New Roman" w:cs="Times New Roman"/>
          <w:b/>
          <w:sz w:val="28"/>
          <w:szCs w:val="28"/>
        </w:rPr>
        <w:t>Понятие о камерной музыке</w:t>
      </w:r>
    </w:p>
    <w:p w:rsidR="009F2486" w:rsidRPr="003C796E" w:rsidRDefault="000C536A" w:rsidP="000C53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>Как называется музыка, созданная для симфонических ор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кестров? 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t>(Симфоническая.)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lastRenderedPageBreak/>
        <w:t>А музыка, созданная для небольшого состава исполнителей, как, например, «Мелодия», которую вы услышали сейчас, назы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вается словом «камерная». Повторите это слово.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Запишите в тетради определение камерной музыки: «Камер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ная музыка — произведения для небольшого состава исполни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телей».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Для симфонических произведений нужен большой оркестр, куда входят до 100 человек. А для исполнения камерной музыки и оркестр может быть небольшим, камерным. Запишите в тетради примеры камерных ансамблей: «Дуэт — ансамбль из двух исполни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телей. Трио — ансамбль из трех исполнителей. Квартет — ансамбль из четырех исполнителей».</w:t>
      </w:r>
    </w:p>
    <w:p w:rsidR="009F2486" w:rsidRPr="003C796E" w:rsidRDefault="000C536A" w:rsidP="000C53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 xml:space="preserve">Какой камерный ансамбль исполнял «Мелодию»? 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t>(Дуэт</w:t>
      </w:r>
      <w:r w:rsidR="009F2486" w:rsidRPr="003C796E">
        <w:rPr>
          <w:rFonts w:ascii="Times New Roman" w:eastAsia="Times New Roman" w:hAnsi="Times New Roman" w:cs="Times New Roman"/>
          <w:b/>
          <w:bCs/>
          <w:i/>
          <w:iCs/>
          <w:spacing w:val="30"/>
          <w:sz w:val="28"/>
          <w:szCs w:val="28"/>
        </w:rPr>
        <w:t xml:space="preserve">, 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t>в нем было два исполнителя</w:t>
      </w:r>
      <w:r w:rsidR="009F2486" w:rsidRPr="003C79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— 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t>скрипач и пианист.)</w:t>
      </w:r>
    </w:p>
    <w:p w:rsidR="009F2486" w:rsidRPr="003C796E" w:rsidRDefault="000C536A" w:rsidP="000C53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>У каких русских композиторов есть музыка, которую можно назвать словом «песенная»?</w:t>
      </w:r>
    </w:p>
    <w:p w:rsidR="009F2486" w:rsidRPr="003C796E" w:rsidRDefault="000C536A" w:rsidP="000C53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>Вспомните напевы мелодий композитора М.П. Мусоргско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го — «Рассвет на Москве-реке» и «Прогулка». Какие слова вы пели на мелодию увертюры «Рассвет на Москве-реке»? 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t>(«Солнце восходит над Москвой-рекою».)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(Школьники повторяют слова напева хором всем классом, по рядам и индивидуально.)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Теперь негромко спойте выученные слова на начальный мотив этого произведения. Обратите внимание на то, что в сло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ве «Москвой» один слог — «моек» — будет распеваться на три звука.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(Педагог демонстрирует распев слога.)</w:t>
      </w:r>
    </w:p>
    <w:p w:rsidR="009F2486" w:rsidRPr="000C536A" w:rsidRDefault="000C536A" w:rsidP="000C536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36A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9246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F2486" w:rsidRPr="000C536A">
        <w:rPr>
          <w:rFonts w:ascii="Times New Roman" w:eastAsia="Times New Roman" w:hAnsi="Times New Roman" w:cs="Times New Roman"/>
          <w:b/>
          <w:sz w:val="28"/>
          <w:szCs w:val="28"/>
        </w:rPr>
        <w:t>Романс и песня - повторение понятий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На каждом уроке музыки вы исполняете какие-то произведе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ния — народные или авторские.</w:t>
      </w:r>
    </w:p>
    <w:p w:rsidR="009F2486" w:rsidRPr="003C796E" w:rsidRDefault="000C536A" w:rsidP="000C53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 xml:space="preserve">Какие произведения вы поете чаще всего? 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t>(Песни.)</w:t>
      </w:r>
    </w:p>
    <w:p w:rsidR="009F2486" w:rsidRPr="003C796E" w:rsidRDefault="000C536A" w:rsidP="000C53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>Дайте определение: что такое песня? (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t>Самый распространен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ный вид вокальной музыки, произведение небольшого объема.)</w:t>
      </w:r>
    </w:p>
    <w:p w:rsidR="009F2486" w:rsidRPr="003C796E" w:rsidRDefault="000C536A" w:rsidP="000C53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 xml:space="preserve">Из каких частей обычно состоит песня? 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t>(Из куплета или куплета с припевом.)</w:t>
      </w:r>
    </w:p>
    <w:p w:rsidR="009F2486" w:rsidRPr="003C796E" w:rsidRDefault="000C536A" w:rsidP="000C53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 xml:space="preserve">Как еще называется куплет? 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t>(Запев.)</w:t>
      </w:r>
    </w:p>
    <w:p w:rsidR="009F2486" w:rsidRPr="003C796E" w:rsidRDefault="000C536A" w:rsidP="000C53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 xml:space="preserve">Сколько бывает куплетов в песне? 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t>(Два-три и больше.)</w:t>
      </w:r>
    </w:p>
    <w:p w:rsidR="009F2486" w:rsidRPr="003C796E" w:rsidRDefault="000C536A" w:rsidP="000C53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 xml:space="preserve">В чем заключается сходство всех куплетов? 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t>(Все куплеты поются на одну мелодию.)</w:t>
      </w:r>
    </w:p>
    <w:p w:rsidR="009F2486" w:rsidRPr="003C796E" w:rsidRDefault="000C536A" w:rsidP="000C53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 xml:space="preserve">А чем отличаются куплеты друг от друга? 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t>(Словами.)</w:t>
      </w:r>
    </w:p>
    <w:p w:rsidR="009F2486" w:rsidRPr="003C796E" w:rsidRDefault="000C536A" w:rsidP="000C53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>Что такое припев? (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t>Часть песни, которая повторяется после каждого запева.)</w:t>
      </w:r>
    </w:p>
    <w:p w:rsidR="009F2486" w:rsidRPr="000C536A" w:rsidRDefault="000C536A" w:rsidP="000C53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0C536A">
        <w:rPr>
          <w:rFonts w:ascii="Times New Roman" w:eastAsia="Times New Roman" w:hAnsi="Times New Roman" w:cs="Times New Roman"/>
          <w:sz w:val="28"/>
          <w:szCs w:val="28"/>
        </w:rPr>
        <w:t>В чем заключается особенность припева? (</w:t>
      </w:r>
      <w:r w:rsidR="009F2486" w:rsidRPr="000C536A">
        <w:rPr>
          <w:rFonts w:ascii="Times New Roman" w:eastAsia="Times New Roman" w:hAnsi="Times New Roman" w:cs="Times New Roman"/>
          <w:i/>
          <w:iCs/>
          <w:sz w:val="28"/>
          <w:szCs w:val="28"/>
        </w:rPr>
        <w:t>В припеве слова одни и те же.)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lastRenderedPageBreak/>
        <w:t>Прошу вас записать определение песни в тетради: «Песня — небольшое по объему вокальное музыкальное произведение».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Обычно продолжительность звучания песни составляет не бо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лее 3—4 минут. Сравните: большое музыкальное произведение, например концерт или симфония, может звучать 40—50 минут, а оперы и балеты — 2—3 часа и более.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Но песню сочинить бывает труднее, чем симфонию, потому что главное правило для композитора, который сочиняет песни, такое: ее мелодия должна легко запоминаться. Не каждый компо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зитор, который сочинил большую симфонию, может придумать короткую, но запоминающуюся мелодию для песни.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На прошлом занятии вы сочиняли вокальную импровизацию на текст поэта Алексея Толстого. Вот этот текст, прочитайте его и вспомните.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(Школьники читают текст на плакате.)</w:t>
      </w:r>
    </w:p>
    <w:p w:rsidR="009F2486" w:rsidRPr="003C796E" w:rsidRDefault="000C536A" w:rsidP="000C53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>Как относился композитор Чайковский к поэзии А. К. Тол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стого? 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t>(Он любил стихи этого поэта и написал на его тексты много романсов.)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Петр Ильич так писал в одном из своих писем: «Толстой — не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исчерпаемый источник для текстов под музыку; это один из самых симпатичных мне поэтов». Вот и на слова стихотворения «Благо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словляю вас, леса» Чайковский создал романс.</w:t>
      </w:r>
    </w:p>
    <w:p w:rsidR="009F2486" w:rsidRPr="003C796E" w:rsidRDefault="000C536A" w:rsidP="000C53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 xml:space="preserve">Давайте вспомним: что принято называть словом «романс»? 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t>(Произведение, написанное для голоса в сопровождении одного инструмента или целого оркестра.)</w:t>
      </w:r>
    </w:p>
    <w:p w:rsidR="009F2486" w:rsidRPr="003C796E" w:rsidRDefault="000C536A" w:rsidP="000C53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>Чем отличается романс от песни? (Ответы учащихся.)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В песне обычно бывают короткие мелодии, которые повто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ряются в запевах и припевах, форма песни — простая, одно- или двухчастная. А в романсе мелодия точно следует за словами текста, помогая раскрыть их содержание, поэтому его форма сложнее.</w:t>
      </w:r>
    </w:p>
    <w:p w:rsidR="009F2486" w:rsidRPr="003C796E" w:rsidRDefault="000C536A" w:rsidP="000C53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 xml:space="preserve">В чем заключается сходство музыкальных жанров романса и песни? 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t>(Оба музыкальных жанра вокальные.)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Да, прежде всего, романс - вокальное сочинение. Но у неко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торых композиторов есть романсы — инструментальные пьесы, предназначенные только для инструментального исполнения. И музыка таких романсов в первую очередь отличается напевно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стью, мелодизмом. Она хорошо запоминается, и ее можно петь голосом — вокализировать.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С примерами таких романсов вы познакомитесь позднее.</w:t>
      </w:r>
    </w:p>
    <w:p w:rsidR="000C536A" w:rsidRDefault="000C536A" w:rsidP="000C536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36A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="009F2486" w:rsidRPr="000C536A">
        <w:rPr>
          <w:rFonts w:ascii="Times New Roman" w:eastAsia="Times New Roman" w:hAnsi="Times New Roman" w:cs="Times New Roman"/>
          <w:b/>
          <w:sz w:val="28"/>
          <w:szCs w:val="28"/>
        </w:rPr>
        <w:t xml:space="preserve"> «Благословляю вас, леса» - прослушивание, разбор</w:t>
      </w:r>
    </w:p>
    <w:p w:rsidR="009F2486" w:rsidRPr="000C536A" w:rsidRDefault="009F2486" w:rsidP="000C536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На прошлом уроке вы сочиняли свою мелодию на стихотво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рение «Благословляю вас, леса».</w:t>
      </w:r>
    </w:p>
    <w:p w:rsidR="009F2486" w:rsidRPr="003C796E" w:rsidRDefault="000C536A" w:rsidP="000C53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 xml:space="preserve">Какой композитор написал музыку на эти стихи поэта А. Толстого? (Я. Я. 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t>Чайковский.)</w:t>
      </w:r>
    </w:p>
    <w:p w:rsidR="009F2486" w:rsidRPr="003C796E" w:rsidRDefault="000C536A" w:rsidP="000C53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 xml:space="preserve">О чем поется в этом романсе? 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t>(О восхищении перед красотой природы.)</w:t>
      </w:r>
    </w:p>
    <w:p w:rsidR="009F2486" w:rsidRPr="003C796E" w:rsidRDefault="009F2486" w:rsidP="000C53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 xml:space="preserve">Создавая мелодию романса «Благословляю вас, </w:t>
      </w:r>
      <w:r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t>леса»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t xml:space="preserve"> компо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зитор не только передал содержание стихотворения музыкальным языком, но и выразил собственное отношение к природе. Мело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дия передает интонации поэзии, ее плавность и величественность. Этот романс сравнивают с гимном природе. Теперь послушайте сами, какой романс создал композитор П.И. Чайковский на стихи А. Толстого «Благословляю вас, леса».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(Прослушивание романса.)</w:t>
      </w:r>
    </w:p>
    <w:p w:rsidR="009F2486" w:rsidRPr="003C796E" w:rsidRDefault="000C536A" w:rsidP="000C53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>С чего начинается романс? (С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t>инструментального вступления.)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Фортепианное вступление здесь сосредоточенное, даже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суровое. Оно состоит из аккордов, основная мелодия которых движется вниз. Даже в этом вступлении композитор использует переходы динамики, сначала от пиано к форте, а потом вновь к пиано, чтобы певец мог начать свое пение тихо, а потом раз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вить его.</w:t>
      </w:r>
    </w:p>
    <w:p w:rsidR="009F2486" w:rsidRPr="003C796E" w:rsidRDefault="000C536A" w:rsidP="000C53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>Повторяло ли фортепианное сопровождение мелодию, ко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торую исполнял певец? 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t>(Нет, партия фортепиано подчер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кивала взволнованный характер стихов.)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Партия фортепиано здесь звучит как целый оркестр.</w:t>
      </w:r>
    </w:p>
    <w:p w:rsidR="009F2486" w:rsidRPr="003C796E" w:rsidRDefault="000C536A" w:rsidP="000C53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>Повторял ли певец основную вокальную мелодию романса? (Ответы детей.)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Основную вокальную мелодию певец исполнял в начале ро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манса, потом звучала средняя часть романса, а в конце вновь по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вторялось вокальное исполнение главной мелодии.</w:t>
      </w:r>
    </w:p>
    <w:p w:rsidR="009F2486" w:rsidRPr="003C796E" w:rsidRDefault="000C536A" w:rsidP="000C53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 xml:space="preserve">В какой части романс звучит наиболее громко? 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t>(В конце.)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Да, самым мощным по звучанию является финал романса.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Композитор даже обозначил в этом месте силу звука особым зна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ком — три форте! Финал романса — его наиболее яркая, возвышен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ная часть. А завершает романс снова главная мелодическая тема. Но окончание это полно силы и уверенности, хотя и приводит слушателя к тихому звучанию — пианиссимо, которое в нотах пи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шется двумя значками пиано.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Свой романс композитор написал для низкого мужского го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лоса - баса. Запишите в тетради определение этого голоса: «Бас — самый низкий мужской голос».</w:t>
      </w:r>
    </w:p>
    <w:p w:rsidR="000C536A" w:rsidRDefault="008A224B" w:rsidP="000C53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>Послушайте этот романс еще раз и отметьте все особенности,</w:t>
      </w:r>
      <w:r w:rsidR="000C536A">
        <w:rPr>
          <w:rFonts w:ascii="Times New Roman" w:eastAsia="Times New Roman" w:hAnsi="Times New Roman" w:cs="Times New Roman"/>
          <w:sz w:val="28"/>
          <w:szCs w:val="28"/>
        </w:rPr>
        <w:t xml:space="preserve"> о которых мы сейчас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 xml:space="preserve"> говорили.</w:t>
      </w:r>
    </w:p>
    <w:p w:rsidR="009F2486" w:rsidRPr="003C796E" w:rsidRDefault="009F2486" w:rsidP="000C53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(</w:t>
      </w:r>
      <w:r w:rsidR="000C536A">
        <w:rPr>
          <w:rFonts w:ascii="Times New Roman" w:eastAsia="Times New Roman" w:hAnsi="Times New Roman" w:cs="Times New Roman"/>
          <w:sz w:val="28"/>
          <w:szCs w:val="28"/>
        </w:rPr>
        <w:t>Повторное прослушивание романса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9F2486" w:rsidRPr="000C536A" w:rsidRDefault="000C536A" w:rsidP="000C536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36A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="009F2486" w:rsidRPr="000C536A">
        <w:rPr>
          <w:rFonts w:ascii="Times New Roman" w:eastAsia="Times New Roman" w:hAnsi="Times New Roman" w:cs="Times New Roman"/>
          <w:b/>
          <w:sz w:val="28"/>
          <w:szCs w:val="28"/>
        </w:rPr>
        <w:t>Вокальная импровизация</w:t>
      </w:r>
    </w:p>
    <w:p w:rsidR="009F2486" w:rsidRPr="003C796E" w:rsidRDefault="009F2486" w:rsidP="000C53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Сегодня вы получите для </w:t>
      </w:r>
      <w:r w:rsidR="000C536A">
        <w:rPr>
          <w:rFonts w:ascii="Times New Roman" w:eastAsia="Times New Roman" w:hAnsi="Times New Roman" w:cs="Times New Roman"/>
          <w:sz w:val="28"/>
          <w:szCs w:val="28"/>
        </w:rPr>
        <w:t xml:space="preserve">импровизации 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t xml:space="preserve"> отрывок стихотв</w:t>
      </w:r>
      <w:r w:rsidR="000C536A">
        <w:rPr>
          <w:rFonts w:ascii="Times New Roman" w:eastAsia="Times New Roman" w:hAnsi="Times New Roman" w:cs="Times New Roman"/>
          <w:sz w:val="28"/>
          <w:szCs w:val="28"/>
        </w:rPr>
        <w:t>ор</w:t>
      </w:r>
      <w:r w:rsidR="000C536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ного текста, который  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t xml:space="preserve"> исполните на следующем уроке. Послушайте его и запомните.</w:t>
      </w:r>
    </w:p>
    <w:p w:rsidR="009F2486" w:rsidRPr="000C536A" w:rsidRDefault="009F2486" w:rsidP="003C796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536A">
        <w:rPr>
          <w:rFonts w:ascii="Times New Roman" w:eastAsia="Times New Roman" w:hAnsi="Times New Roman" w:cs="Times New Roman"/>
          <w:i/>
          <w:sz w:val="28"/>
          <w:szCs w:val="28"/>
        </w:rPr>
        <w:t>Солнышко всходит,</w:t>
      </w:r>
    </w:p>
    <w:p w:rsidR="009F2486" w:rsidRPr="000C536A" w:rsidRDefault="009F2486" w:rsidP="003C796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536A">
        <w:rPr>
          <w:rFonts w:ascii="Times New Roman" w:eastAsia="Times New Roman" w:hAnsi="Times New Roman" w:cs="Times New Roman"/>
          <w:i/>
          <w:sz w:val="28"/>
          <w:szCs w:val="28"/>
        </w:rPr>
        <w:t>И небо светлеет,</w:t>
      </w:r>
    </w:p>
    <w:p w:rsidR="009F2486" w:rsidRPr="000C536A" w:rsidRDefault="009F2486" w:rsidP="003C796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536A">
        <w:rPr>
          <w:rFonts w:ascii="Times New Roman" w:eastAsia="Times New Roman" w:hAnsi="Times New Roman" w:cs="Times New Roman"/>
          <w:i/>
          <w:sz w:val="28"/>
          <w:szCs w:val="28"/>
        </w:rPr>
        <w:t>Природа проснулась,</w:t>
      </w:r>
    </w:p>
    <w:p w:rsidR="009F2486" w:rsidRPr="000C536A" w:rsidRDefault="009F2486" w:rsidP="003C796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536A">
        <w:rPr>
          <w:rFonts w:ascii="Times New Roman" w:eastAsia="Times New Roman" w:hAnsi="Times New Roman" w:cs="Times New Roman"/>
          <w:i/>
          <w:sz w:val="28"/>
          <w:szCs w:val="28"/>
        </w:rPr>
        <w:t>И утро пришло.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(Школьники повторяют слова всем классом, по рядам и ин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дивидуально.)</w:t>
      </w:r>
    </w:p>
    <w:p w:rsidR="009F2486" w:rsidRPr="003C796E" w:rsidRDefault="000C536A" w:rsidP="000C53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 xml:space="preserve">Какое время суток описывается в этих строчках? 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t>(Утро.)</w:t>
      </w:r>
    </w:p>
    <w:p w:rsidR="009F2486" w:rsidRPr="003C796E" w:rsidRDefault="000C536A" w:rsidP="000C53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>Какое настроение передается здесь?</w:t>
      </w:r>
    </w:p>
    <w:p w:rsidR="009F2486" w:rsidRPr="003C796E" w:rsidRDefault="000C536A" w:rsidP="000C53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>Какой будет ваша импровизация по характеру?</w:t>
      </w:r>
    </w:p>
    <w:p w:rsidR="009F2486" w:rsidRPr="003C796E" w:rsidRDefault="000C536A" w:rsidP="000C53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>Какой музыкальный жанр вы выберете для своей мелодии?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(Школьники демонстрируют варианты своих мелодий.)</w:t>
      </w:r>
    </w:p>
    <w:p w:rsidR="009F2486" w:rsidRPr="003C796E" w:rsidRDefault="000C536A" w:rsidP="000C53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>Народная песня - знакомство, разбор, разучивание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Вы уже знаете, что главное свойство русской музыки — пе- сенность. Но это вовсе не означает, что песенная и напевная му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зыка обязательно должна быть медленной и грустной. У русского народа создано много песен разного характера: и озорных, и иг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ровых, и плясовых. И все они напевные, с запоминающимися мелодиями. Сегодня вы начнете разучивать русскую народную песню, которая называется «Как у наших у ворот». Запишите ее название в тетради и сделайте рядом пометку: русская народная песня.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Возможно, что многие из вас эту песню слышали, а кто-то даже разучивал и исполнял. И это еще лучше, поскольку тогда вам не придется много времени тратить на разучивание слов. А ме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лодия песни короткая, повторяющаяся, вы ее легко запомните с первого раза.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(Педагог или вокальный ансамбль исполняет песню.)</w:t>
      </w:r>
    </w:p>
    <w:p w:rsidR="009F2486" w:rsidRPr="000C536A" w:rsidRDefault="009F2486" w:rsidP="000C536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536A">
        <w:rPr>
          <w:rFonts w:ascii="Times New Roman" w:eastAsia="Times New Roman" w:hAnsi="Times New Roman" w:cs="Times New Roman"/>
          <w:i/>
          <w:sz w:val="28"/>
          <w:szCs w:val="28"/>
        </w:rPr>
        <w:t>Как у наших у ворот,</w:t>
      </w:r>
    </w:p>
    <w:p w:rsidR="009F2486" w:rsidRPr="000C536A" w:rsidRDefault="009F2486" w:rsidP="003C796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536A">
        <w:rPr>
          <w:rFonts w:ascii="Times New Roman" w:eastAsia="Times New Roman" w:hAnsi="Times New Roman" w:cs="Times New Roman"/>
          <w:i/>
          <w:sz w:val="28"/>
          <w:szCs w:val="28"/>
        </w:rPr>
        <w:t>Как у наших у ворот.</w:t>
      </w:r>
    </w:p>
    <w:p w:rsidR="009F2486" w:rsidRPr="000C536A" w:rsidRDefault="009F2486" w:rsidP="003C796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536A">
        <w:rPr>
          <w:rFonts w:ascii="Times New Roman" w:eastAsia="Times New Roman" w:hAnsi="Times New Roman" w:cs="Times New Roman"/>
          <w:i/>
          <w:sz w:val="28"/>
          <w:szCs w:val="28"/>
        </w:rPr>
        <w:t>Ай-люли, у ворот,</w:t>
      </w:r>
    </w:p>
    <w:p w:rsidR="009F2486" w:rsidRPr="000C536A" w:rsidRDefault="009F2486" w:rsidP="003C796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536A">
        <w:rPr>
          <w:rFonts w:ascii="Times New Roman" w:eastAsia="Times New Roman" w:hAnsi="Times New Roman" w:cs="Times New Roman"/>
          <w:i/>
          <w:sz w:val="28"/>
          <w:szCs w:val="28"/>
        </w:rPr>
        <w:t>Ай-люли, у ворот.</w:t>
      </w:r>
    </w:p>
    <w:p w:rsidR="009F2486" w:rsidRPr="000C536A" w:rsidRDefault="009F2486" w:rsidP="000C536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536A">
        <w:rPr>
          <w:rFonts w:ascii="Times New Roman" w:eastAsia="Times New Roman" w:hAnsi="Times New Roman" w:cs="Times New Roman"/>
          <w:i/>
          <w:sz w:val="28"/>
          <w:szCs w:val="28"/>
        </w:rPr>
        <w:t>Комар музыку ведет,</w:t>
      </w:r>
    </w:p>
    <w:p w:rsidR="009F2486" w:rsidRPr="000C536A" w:rsidRDefault="009F2486" w:rsidP="003C796E">
      <w:pPr>
        <w:spacing w:after="0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536A">
        <w:rPr>
          <w:rFonts w:ascii="Times New Roman" w:eastAsia="Times New Roman" w:hAnsi="Times New Roman" w:cs="Times New Roman"/>
          <w:i/>
          <w:sz w:val="28"/>
          <w:szCs w:val="28"/>
        </w:rPr>
        <w:t>Комар музыку ведет.</w:t>
      </w:r>
    </w:p>
    <w:p w:rsidR="000C536A" w:rsidRPr="000C536A" w:rsidRDefault="000C536A" w:rsidP="000C536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536A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 xml:space="preserve"> </w:t>
      </w:r>
      <w:r w:rsidR="009F2486" w:rsidRPr="000C536A">
        <w:rPr>
          <w:rFonts w:ascii="Times New Roman" w:eastAsia="Times New Roman" w:hAnsi="Times New Roman" w:cs="Times New Roman"/>
          <w:i/>
          <w:sz w:val="28"/>
          <w:szCs w:val="28"/>
        </w:rPr>
        <w:t>Ай-люли, вот ведет,</w:t>
      </w:r>
    </w:p>
    <w:p w:rsidR="009F2486" w:rsidRPr="000C536A" w:rsidRDefault="009F2486" w:rsidP="000C536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536A">
        <w:rPr>
          <w:rFonts w:ascii="Times New Roman" w:eastAsia="Times New Roman" w:hAnsi="Times New Roman" w:cs="Times New Roman"/>
          <w:i/>
          <w:sz w:val="28"/>
          <w:szCs w:val="28"/>
        </w:rPr>
        <w:t>Ай-люли, вот ведет.</w:t>
      </w:r>
    </w:p>
    <w:p w:rsidR="009F2486" w:rsidRPr="000C536A" w:rsidRDefault="009F2486" w:rsidP="000C536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536A">
        <w:rPr>
          <w:rFonts w:ascii="Times New Roman" w:eastAsia="Times New Roman" w:hAnsi="Times New Roman" w:cs="Times New Roman"/>
          <w:i/>
          <w:sz w:val="28"/>
          <w:szCs w:val="28"/>
        </w:rPr>
        <w:t>Стрекозу плясать зовет,</w:t>
      </w:r>
    </w:p>
    <w:p w:rsidR="009F2486" w:rsidRPr="000C536A" w:rsidRDefault="009F2486" w:rsidP="000C536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536A">
        <w:rPr>
          <w:rFonts w:ascii="Times New Roman" w:eastAsia="Times New Roman" w:hAnsi="Times New Roman" w:cs="Times New Roman"/>
          <w:i/>
          <w:sz w:val="28"/>
          <w:szCs w:val="28"/>
        </w:rPr>
        <w:t>Стрекозу плясать зовет.</w:t>
      </w:r>
    </w:p>
    <w:p w:rsidR="009F2486" w:rsidRPr="000C536A" w:rsidRDefault="009F2486" w:rsidP="003C796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536A">
        <w:rPr>
          <w:rFonts w:ascii="Times New Roman" w:eastAsia="Times New Roman" w:hAnsi="Times New Roman" w:cs="Times New Roman"/>
          <w:i/>
          <w:sz w:val="28"/>
          <w:szCs w:val="28"/>
        </w:rPr>
        <w:t>Ай-люли, вот зовет,</w:t>
      </w:r>
    </w:p>
    <w:p w:rsidR="009F2486" w:rsidRPr="000C536A" w:rsidRDefault="009F2486" w:rsidP="003C796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536A">
        <w:rPr>
          <w:rFonts w:ascii="Times New Roman" w:eastAsia="Times New Roman" w:hAnsi="Times New Roman" w:cs="Times New Roman"/>
          <w:i/>
          <w:sz w:val="28"/>
          <w:szCs w:val="28"/>
        </w:rPr>
        <w:t>Ай-люли, вот зовет.</w:t>
      </w:r>
    </w:p>
    <w:p w:rsidR="009F2486" w:rsidRPr="000C536A" w:rsidRDefault="009F2486" w:rsidP="000C536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536A">
        <w:rPr>
          <w:rFonts w:ascii="Times New Roman" w:eastAsia="Times New Roman" w:hAnsi="Times New Roman" w:cs="Times New Roman"/>
          <w:i/>
          <w:sz w:val="28"/>
          <w:szCs w:val="28"/>
        </w:rPr>
        <w:t>Стрекоза плясать пошла,</w:t>
      </w:r>
    </w:p>
    <w:p w:rsidR="009F2486" w:rsidRPr="000C536A" w:rsidRDefault="009F2486" w:rsidP="003C796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536A">
        <w:rPr>
          <w:rFonts w:ascii="Times New Roman" w:eastAsia="Times New Roman" w:hAnsi="Times New Roman" w:cs="Times New Roman"/>
          <w:i/>
          <w:sz w:val="28"/>
          <w:szCs w:val="28"/>
        </w:rPr>
        <w:t>Муравья с собой взяла.</w:t>
      </w:r>
    </w:p>
    <w:p w:rsidR="009F2486" w:rsidRPr="000C536A" w:rsidRDefault="009F2486" w:rsidP="003C796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536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Ай-люли, вот пошла,</w:t>
      </w:r>
    </w:p>
    <w:p w:rsidR="009F2486" w:rsidRPr="000C536A" w:rsidRDefault="009F2486" w:rsidP="003C796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536A">
        <w:rPr>
          <w:rFonts w:ascii="Times New Roman" w:eastAsia="Times New Roman" w:hAnsi="Times New Roman" w:cs="Times New Roman"/>
          <w:i/>
          <w:sz w:val="28"/>
          <w:szCs w:val="28"/>
        </w:rPr>
        <w:t>Ай-люли, вот пошла.</w:t>
      </w:r>
    </w:p>
    <w:p w:rsidR="009F2486" w:rsidRPr="000C536A" w:rsidRDefault="009F2486" w:rsidP="000C536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536A">
        <w:rPr>
          <w:rFonts w:ascii="Times New Roman" w:eastAsia="Times New Roman" w:hAnsi="Times New Roman" w:cs="Times New Roman"/>
          <w:i/>
          <w:sz w:val="28"/>
          <w:szCs w:val="28"/>
        </w:rPr>
        <w:t>Муравейка, милый мой,</w:t>
      </w:r>
    </w:p>
    <w:p w:rsidR="009F2486" w:rsidRPr="000C536A" w:rsidRDefault="009F2486" w:rsidP="003C796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536A">
        <w:rPr>
          <w:rFonts w:ascii="Times New Roman" w:eastAsia="Times New Roman" w:hAnsi="Times New Roman" w:cs="Times New Roman"/>
          <w:i/>
          <w:sz w:val="28"/>
          <w:szCs w:val="28"/>
        </w:rPr>
        <w:t xml:space="preserve">Попляши-ка </w:t>
      </w:r>
      <w:r w:rsidRPr="000C536A">
        <w:rPr>
          <w:rFonts w:ascii="Times New Roman" w:eastAsia="Times New Roman" w:hAnsi="Times New Roman" w:cs="Times New Roman"/>
          <w:i/>
          <w:iCs/>
          <w:sz w:val="28"/>
          <w:szCs w:val="28"/>
        </w:rPr>
        <w:t>ты</w:t>
      </w:r>
      <w:r w:rsidRPr="000C536A">
        <w:rPr>
          <w:rFonts w:ascii="Times New Roman" w:eastAsia="Times New Roman" w:hAnsi="Times New Roman" w:cs="Times New Roman"/>
          <w:i/>
          <w:sz w:val="28"/>
          <w:szCs w:val="28"/>
        </w:rPr>
        <w:t xml:space="preserve"> со мной.</w:t>
      </w:r>
    </w:p>
    <w:p w:rsidR="009F2486" w:rsidRPr="000C536A" w:rsidRDefault="009F2486" w:rsidP="003C796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536A">
        <w:rPr>
          <w:rFonts w:ascii="Times New Roman" w:eastAsia="Times New Roman" w:hAnsi="Times New Roman" w:cs="Times New Roman"/>
          <w:i/>
          <w:sz w:val="28"/>
          <w:szCs w:val="28"/>
        </w:rPr>
        <w:t>Ай-люли, ты со мной,</w:t>
      </w:r>
    </w:p>
    <w:p w:rsidR="009F2486" w:rsidRPr="000C536A" w:rsidRDefault="009F2486" w:rsidP="003C796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536A">
        <w:rPr>
          <w:rFonts w:ascii="Times New Roman" w:eastAsia="Times New Roman" w:hAnsi="Times New Roman" w:cs="Times New Roman"/>
          <w:i/>
          <w:sz w:val="28"/>
          <w:szCs w:val="28"/>
        </w:rPr>
        <w:t>Ай-люли, ты со мной.</w:t>
      </w:r>
    </w:p>
    <w:p w:rsidR="009F2486" w:rsidRPr="000C536A" w:rsidRDefault="009F2486" w:rsidP="000C536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536A">
        <w:rPr>
          <w:rFonts w:ascii="Times New Roman" w:eastAsia="Times New Roman" w:hAnsi="Times New Roman" w:cs="Times New Roman"/>
          <w:i/>
          <w:sz w:val="28"/>
          <w:szCs w:val="28"/>
        </w:rPr>
        <w:t>Я уж рад бы поплясать,</w:t>
      </w:r>
    </w:p>
    <w:p w:rsidR="009F2486" w:rsidRPr="000C536A" w:rsidRDefault="009F2486" w:rsidP="003C796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536A">
        <w:rPr>
          <w:rFonts w:ascii="Times New Roman" w:eastAsia="Times New Roman" w:hAnsi="Times New Roman" w:cs="Times New Roman"/>
          <w:i/>
          <w:sz w:val="28"/>
          <w:szCs w:val="28"/>
        </w:rPr>
        <w:t>Да устал я, мне не встать.</w:t>
      </w:r>
    </w:p>
    <w:p w:rsidR="009F2486" w:rsidRPr="000C536A" w:rsidRDefault="009F2486" w:rsidP="003C796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536A">
        <w:rPr>
          <w:rFonts w:ascii="Times New Roman" w:eastAsia="Times New Roman" w:hAnsi="Times New Roman" w:cs="Times New Roman"/>
          <w:i/>
          <w:sz w:val="28"/>
          <w:szCs w:val="28"/>
        </w:rPr>
        <w:t>Ай-люли, мне не встать,</w:t>
      </w:r>
    </w:p>
    <w:p w:rsidR="009F2486" w:rsidRPr="000C536A" w:rsidRDefault="009F2486" w:rsidP="003C796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536A">
        <w:rPr>
          <w:rFonts w:ascii="Times New Roman" w:eastAsia="Times New Roman" w:hAnsi="Times New Roman" w:cs="Times New Roman"/>
          <w:i/>
          <w:sz w:val="28"/>
          <w:szCs w:val="28"/>
        </w:rPr>
        <w:t>Ай-люли, мне не встать.</w:t>
      </w:r>
    </w:p>
    <w:p w:rsidR="009F2486" w:rsidRPr="003C796E" w:rsidRDefault="000C536A" w:rsidP="000C53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 xml:space="preserve">Чем необычна эта песня? 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t>(В каждом куплете строчки по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вторяются.)</w:t>
      </w:r>
    </w:p>
    <w:p w:rsidR="009F2486" w:rsidRPr="003C796E" w:rsidRDefault="000C536A" w:rsidP="000C53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>Какие признаки указывают на то, что песня народная? (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t>За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поминающаяся мелодия, распев слогов в припевах.)</w:t>
      </w:r>
    </w:p>
    <w:p w:rsidR="009F2486" w:rsidRPr="003C796E" w:rsidRDefault="000C536A" w:rsidP="000C53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>Каков характер ее исполнения?</w:t>
      </w:r>
    </w:p>
    <w:p w:rsidR="009F2486" w:rsidRPr="003C796E" w:rsidRDefault="000C536A" w:rsidP="000C53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 xml:space="preserve">Песня представляет собой небольшой сказочный рассказ. Какие герои упоминаются в ней? 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t>(Комар, стрекоза, муравей.)</w:t>
      </w:r>
    </w:p>
    <w:p w:rsidR="009F2486" w:rsidRPr="003C796E" w:rsidRDefault="000C536A" w:rsidP="000C53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>Что происходит по сюжету песни? Какие действия выпол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softHyphen/>
        <w:t>няют герои? (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t>Комар играет на музыкальном инструменте — «музыку ведет», стрекоза пляшет и приглашает поплясать с собой муравья, а муравей отказывается, потому что уже устал от пляски.)</w:t>
      </w:r>
    </w:p>
    <w:p w:rsidR="009F2486" w:rsidRPr="003C796E" w:rsidRDefault="000C536A" w:rsidP="000C53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>Что можно делать во время пения этой песни? (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t>Танцевать, водить хоровод, подыгрывать на музыкальных инструментах, инсценировать куплеты.)</w:t>
      </w:r>
    </w:p>
    <w:p w:rsidR="009F2486" w:rsidRPr="003C796E" w:rsidRDefault="000C536A" w:rsidP="000C53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>Можно ли эту песню петь с солистами?</w:t>
      </w:r>
    </w:p>
    <w:p w:rsidR="009F2486" w:rsidRPr="003C796E" w:rsidRDefault="000C536A" w:rsidP="000C53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>Какие роли будут исполнять солисты? (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Стрекозы и муравья.) 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>Послушайте слова 1-го куплета и мелодию. В запевах мело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softHyphen/>
        <w:t>дия несложная, тем более, как вы отметили, один и тот же мотив и текст будут повторяться дважды.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(Педагог демонстрирует исполнение 1-го куплета, школьники повторяют.</w:t>
      </w:r>
      <w:r w:rsidR="000C536A">
        <w:rPr>
          <w:rFonts w:ascii="Times New Roman" w:eastAsia="Times New Roman" w:hAnsi="Times New Roman" w:cs="Times New Roman"/>
          <w:sz w:val="28"/>
          <w:szCs w:val="28"/>
        </w:rPr>
        <w:t xml:space="preserve"> Исполнение песни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F2486" w:rsidRPr="000C536A" w:rsidRDefault="000C536A" w:rsidP="000C536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0C536A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F2486" w:rsidRPr="000C536A">
        <w:rPr>
          <w:rFonts w:ascii="Times New Roman" w:eastAsia="Times New Roman" w:hAnsi="Times New Roman" w:cs="Times New Roman"/>
          <w:b/>
          <w:sz w:val="28"/>
          <w:szCs w:val="28"/>
        </w:rPr>
        <w:t>Разучивание ритмических движений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Чтобы исполнение песни «Как у наших у ворот» выглядело так, словно ее поет настоящий русский народный ансамбль, раз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учим танцевальные движения.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Во время исполнения припева движения будут одинаковые — хлопки в ладоши.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Во время исполнения 1-го куплета надо руки поднять вверх, вращая кистями. А затем нужно сомкнуть кисти рук наверху, об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разовав «ворота», о которых поется в песне.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(Класс исполняет 1-й куплет с танцевальными движениями.)</w:t>
      </w:r>
    </w:p>
    <w:p w:rsidR="009F2486" w:rsidRPr="003C796E" w:rsidRDefault="000C536A" w:rsidP="000C53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 xml:space="preserve">О чем говорится во 2-м куплете? 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t>{«Комар музыку ведет».)</w:t>
      </w:r>
    </w:p>
    <w:p w:rsidR="009F2486" w:rsidRPr="003C796E" w:rsidRDefault="000C536A" w:rsidP="000C53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>Что означают слова «музыку ведет»? (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t>Играет на каком-то музыкальном инструменте.)</w:t>
      </w:r>
    </w:p>
    <w:p w:rsidR="009F2486" w:rsidRPr="003C796E" w:rsidRDefault="000C536A" w:rsidP="000C53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 xml:space="preserve">На каком же инструменте играл комар в этой песне? Мог он играть на рояле?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t>Нет.)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Скорее всего, комар играл на русском народном инструменте. Самый популярный русский народный инструмент — балалайка. Значит, во 2-м куплете вы будете показывать игру на балалайке.</w:t>
      </w:r>
    </w:p>
    <w:p w:rsidR="009F2486" w:rsidRPr="003C796E" w:rsidRDefault="000C536A" w:rsidP="000C53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486" w:rsidRPr="003C796E">
        <w:rPr>
          <w:rFonts w:ascii="Times New Roman" w:eastAsia="Times New Roman" w:hAnsi="Times New Roman" w:cs="Times New Roman"/>
          <w:sz w:val="28"/>
          <w:szCs w:val="28"/>
        </w:rPr>
        <w:t>Как играют на балалайке? (</w:t>
      </w:r>
      <w:r w:rsidR="009F2486" w:rsidRPr="003C796E">
        <w:rPr>
          <w:rFonts w:ascii="Times New Roman" w:eastAsia="Times New Roman" w:hAnsi="Times New Roman" w:cs="Times New Roman"/>
          <w:i/>
          <w:iCs/>
          <w:sz w:val="28"/>
          <w:szCs w:val="28"/>
        </w:rPr>
        <w:t>Ударяют пальцами по ее струнам.)</w:t>
      </w:r>
    </w:p>
    <w:p w:rsidR="009F2486" w:rsidRPr="003C796E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(Дети имитируют игру на балалайке.)</w:t>
      </w:r>
    </w:p>
    <w:p w:rsidR="009F2486" w:rsidRDefault="009F2486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В 3-м куплете комар приглашает плясать стрекозу. Покажем руками, как можно пригласить на танец: руки вытяните вперед и разведите в стороны, а потом поставьте на пояс. В 3-м куплете повторите жест дважды, стараясь делать это в такт музыке. (Ребята несколько раз повторяют жест «приглашение». Затем исполняют песню с танцевальными движениями.)</w:t>
      </w:r>
    </w:p>
    <w:p w:rsidR="00720409" w:rsidRPr="000C536A" w:rsidRDefault="00720409" w:rsidP="000C536A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36A">
        <w:rPr>
          <w:rFonts w:ascii="Times New Roman" w:eastAsia="Times New Roman" w:hAnsi="Times New Roman" w:cs="Times New Roman"/>
          <w:b/>
          <w:sz w:val="28"/>
          <w:szCs w:val="28"/>
        </w:rPr>
        <w:t>Рефлексия</w:t>
      </w:r>
    </w:p>
    <w:p w:rsidR="00720409" w:rsidRPr="000C536A" w:rsidRDefault="000C536A" w:rsidP="000C536A">
      <w:pPr>
        <w:pStyle w:val="a9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20409" w:rsidRPr="000C536A">
        <w:rPr>
          <w:rFonts w:ascii="Times New Roman" w:eastAsia="Times New Roman" w:hAnsi="Times New Roman" w:cs="Times New Roman"/>
          <w:sz w:val="28"/>
          <w:szCs w:val="28"/>
        </w:rPr>
        <w:t>Какие новые распевания вы сегодня разучили?</w:t>
      </w:r>
    </w:p>
    <w:p w:rsidR="00720409" w:rsidRPr="000C536A" w:rsidRDefault="000C536A" w:rsidP="000C536A">
      <w:pPr>
        <w:pStyle w:val="a9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20409" w:rsidRPr="000C536A">
        <w:rPr>
          <w:rFonts w:ascii="Times New Roman" w:eastAsia="Times New Roman" w:hAnsi="Times New Roman" w:cs="Times New Roman"/>
          <w:sz w:val="28"/>
          <w:szCs w:val="28"/>
        </w:rPr>
        <w:t>Какую музыку в исполнении дуэта вы слушали?</w:t>
      </w:r>
    </w:p>
    <w:p w:rsidR="00720409" w:rsidRPr="000C536A" w:rsidRDefault="000C536A" w:rsidP="000C536A">
      <w:pPr>
        <w:pStyle w:val="a9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20409" w:rsidRPr="000C536A">
        <w:rPr>
          <w:rFonts w:ascii="Times New Roman" w:eastAsia="Times New Roman" w:hAnsi="Times New Roman" w:cs="Times New Roman"/>
          <w:sz w:val="28"/>
          <w:szCs w:val="28"/>
        </w:rPr>
        <w:t>Какая музыка называется камерной?</w:t>
      </w:r>
    </w:p>
    <w:p w:rsidR="00720409" w:rsidRPr="000C536A" w:rsidRDefault="00720409" w:rsidP="000C536A">
      <w:pPr>
        <w:pStyle w:val="a9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36A">
        <w:rPr>
          <w:rFonts w:ascii="Times New Roman" w:eastAsia="Times New Roman" w:hAnsi="Times New Roman" w:cs="Times New Roman"/>
          <w:sz w:val="28"/>
          <w:szCs w:val="28"/>
        </w:rPr>
        <w:t>Приведите примеры камерной музыки.</w:t>
      </w:r>
    </w:p>
    <w:p w:rsidR="00720409" w:rsidRPr="000C536A" w:rsidRDefault="000C536A" w:rsidP="000C536A">
      <w:pPr>
        <w:pStyle w:val="a9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20409" w:rsidRPr="000C536A">
        <w:rPr>
          <w:rFonts w:ascii="Times New Roman" w:eastAsia="Times New Roman" w:hAnsi="Times New Roman" w:cs="Times New Roman"/>
          <w:sz w:val="28"/>
          <w:szCs w:val="28"/>
        </w:rPr>
        <w:t>Какие камерные ансамбли вы знаете?</w:t>
      </w:r>
    </w:p>
    <w:p w:rsidR="00720409" w:rsidRPr="000C536A" w:rsidRDefault="000C536A" w:rsidP="000C536A">
      <w:pPr>
        <w:pStyle w:val="a9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20409" w:rsidRPr="000C536A">
        <w:rPr>
          <w:rFonts w:ascii="Times New Roman" w:eastAsia="Times New Roman" w:hAnsi="Times New Roman" w:cs="Times New Roman"/>
          <w:sz w:val="28"/>
          <w:szCs w:val="28"/>
        </w:rPr>
        <w:t>О чем поется в романсе «Благословляю вас, леса»?</w:t>
      </w:r>
    </w:p>
    <w:p w:rsidR="00720409" w:rsidRPr="000C536A" w:rsidRDefault="000C536A" w:rsidP="000C536A">
      <w:pPr>
        <w:pStyle w:val="a9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20409" w:rsidRPr="000C536A">
        <w:rPr>
          <w:rFonts w:ascii="Times New Roman" w:eastAsia="Times New Roman" w:hAnsi="Times New Roman" w:cs="Times New Roman"/>
          <w:sz w:val="28"/>
          <w:szCs w:val="28"/>
        </w:rPr>
        <w:t>Как изменялась динамика этого романса?</w:t>
      </w:r>
    </w:p>
    <w:p w:rsidR="00720409" w:rsidRPr="000C536A" w:rsidRDefault="000C536A" w:rsidP="000C536A">
      <w:pPr>
        <w:pStyle w:val="a9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20409" w:rsidRPr="000C536A">
        <w:rPr>
          <w:rFonts w:ascii="Times New Roman" w:eastAsia="Times New Roman" w:hAnsi="Times New Roman" w:cs="Times New Roman"/>
          <w:sz w:val="28"/>
          <w:szCs w:val="28"/>
        </w:rPr>
        <w:t>Повторяло ли фортепианное сопровождение мелодию, ко</w:t>
      </w:r>
      <w:r w:rsidR="00720409" w:rsidRPr="000C536A">
        <w:rPr>
          <w:rFonts w:ascii="Times New Roman" w:eastAsia="Times New Roman" w:hAnsi="Times New Roman" w:cs="Times New Roman"/>
          <w:sz w:val="28"/>
          <w:szCs w:val="28"/>
        </w:rPr>
        <w:softHyphen/>
        <w:t>торую исполнял певец?</w:t>
      </w:r>
    </w:p>
    <w:p w:rsidR="00720409" w:rsidRPr="000C536A" w:rsidRDefault="000C536A" w:rsidP="000C536A">
      <w:pPr>
        <w:pStyle w:val="a9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20409" w:rsidRPr="000C536A">
        <w:rPr>
          <w:rFonts w:ascii="Times New Roman" w:eastAsia="Times New Roman" w:hAnsi="Times New Roman" w:cs="Times New Roman"/>
          <w:sz w:val="28"/>
          <w:szCs w:val="28"/>
        </w:rPr>
        <w:t>Чем начинался и чем завершался романс?</w:t>
      </w:r>
    </w:p>
    <w:p w:rsidR="00720409" w:rsidRPr="003C796E" w:rsidRDefault="000C536A" w:rsidP="000C536A">
      <w:pPr>
        <w:pStyle w:val="a9"/>
        <w:spacing w:line="276" w:lineRule="auto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20409" w:rsidRPr="000C536A">
        <w:rPr>
          <w:rFonts w:ascii="Times New Roman" w:eastAsia="Times New Roman" w:hAnsi="Times New Roman" w:cs="Times New Roman"/>
          <w:sz w:val="28"/>
          <w:szCs w:val="28"/>
        </w:rPr>
        <w:t>Какую русскую народную песню</w:t>
      </w:r>
      <w:r w:rsidR="00720409" w:rsidRPr="003C796E">
        <w:rPr>
          <w:rFonts w:eastAsia="Times New Roman"/>
        </w:rPr>
        <w:t xml:space="preserve"> </w:t>
      </w:r>
      <w:r w:rsidR="00720409" w:rsidRPr="000C536A">
        <w:rPr>
          <w:rFonts w:ascii="Times New Roman" w:eastAsia="Times New Roman" w:hAnsi="Times New Roman" w:cs="Times New Roman"/>
          <w:sz w:val="28"/>
          <w:szCs w:val="28"/>
        </w:rPr>
        <w:t>вы сегодня разучивали</w:t>
      </w:r>
      <w:r w:rsidR="00720409" w:rsidRPr="003C796E">
        <w:rPr>
          <w:rFonts w:eastAsia="Times New Roman"/>
        </w:rPr>
        <w:t>?</w:t>
      </w:r>
    </w:p>
    <w:p w:rsidR="00720409" w:rsidRPr="003C796E" w:rsidRDefault="000C536A" w:rsidP="000C53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20409" w:rsidRPr="003C796E">
        <w:rPr>
          <w:rFonts w:ascii="Times New Roman" w:eastAsia="Times New Roman" w:hAnsi="Times New Roman" w:cs="Times New Roman"/>
          <w:sz w:val="28"/>
          <w:szCs w:val="28"/>
        </w:rPr>
        <w:t>Какой может быть русская музыка?</w:t>
      </w:r>
    </w:p>
    <w:p w:rsidR="00720409" w:rsidRPr="000C536A" w:rsidRDefault="000C536A" w:rsidP="000C536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36A">
        <w:rPr>
          <w:rFonts w:ascii="Times New Roman" w:eastAsia="Times New Roman" w:hAnsi="Times New Roman" w:cs="Times New Roman"/>
          <w:b/>
          <w:sz w:val="28"/>
          <w:szCs w:val="28"/>
        </w:rPr>
        <w:t>11.</w:t>
      </w:r>
      <w:r w:rsidR="00720409" w:rsidRPr="000C536A">
        <w:rPr>
          <w:rFonts w:ascii="Times New Roman" w:eastAsia="Times New Roman" w:hAnsi="Times New Roman" w:cs="Times New Roman"/>
          <w:b/>
          <w:sz w:val="28"/>
          <w:szCs w:val="28"/>
        </w:rPr>
        <w:t>Контрольный момент «Угадай-ка»</w:t>
      </w:r>
    </w:p>
    <w:p w:rsidR="00720409" w:rsidRPr="003C796E" w:rsidRDefault="00720409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sz w:val="28"/>
          <w:szCs w:val="28"/>
        </w:rPr>
        <w:t>(Педагог исполняет начальные такты следующих произведе</w:t>
      </w:r>
      <w:r w:rsidRPr="003C796E">
        <w:rPr>
          <w:rFonts w:ascii="Times New Roman" w:eastAsia="Times New Roman" w:hAnsi="Times New Roman" w:cs="Times New Roman"/>
          <w:sz w:val="28"/>
          <w:szCs w:val="28"/>
        </w:rPr>
        <w:softHyphen/>
        <w:t>ний, школьники отгадывают их названия:</w:t>
      </w:r>
    </w:p>
    <w:p w:rsidR="000C536A" w:rsidRDefault="00720409" w:rsidP="000C536A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36A">
        <w:rPr>
          <w:rFonts w:ascii="Times New Roman" w:eastAsia="Times New Roman" w:hAnsi="Times New Roman" w:cs="Times New Roman"/>
          <w:sz w:val="28"/>
          <w:szCs w:val="28"/>
        </w:rPr>
        <w:t>романса «Благословляю вас, леса» П.И. Чайковского;</w:t>
      </w:r>
    </w:p>
    <w:p w:rsidR="000C536A" w:rsidRDefault="00720409" w:rsidP="000C536A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36A">
        <w:rPr>
          <w:rFonts w:ascii="Times New Roman" w:eastAsia="Times New Roman" w:hAnsi="Times New Roman" w:cs="Times New Roman"/>
          <w:sz w:val="28"/>
          <w:szCs w:val="28"/>
        </w:rPr>
        <w:t>«Оранжевая песенка»;</w:t>
      </w:r>
    </w:p>
    <w:p w:rsidR="00720409" w:rsidRPr="000C536A" w:rsidRDefault="00720409" w:rsidP="000C536A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36A">
        <w:rPr>
          <w:rFonts w:ascii="Times New Roman" w:eastAsia="Times New Roman" w:hAnsi="Times New Roman" w:cs="Times New Roman"/>
          <w:sz w:val="28"/>
          <w:szCs w:val="28"/>
        </w:rPr>
        <w:t>«Мелодия» П.И. Чайковского.)</w:t>
      </w:r>
    </w:p>
    <w:p w:rsidR="00720409" w:rsidRPr="000C536A" w:rsidRDefault="000C536A" w:rsidP="000C536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536A">
        <w:rPr>
          <w:rFonts w:ascii="Times New Roman" w:eastAsia="Times New Roman" w:hAnsi="Times New Roman" w:cs="Times New Roman"/>
          <w:b/>
          <w:sz w:val="28"/>
          <w:szCs w:val="28"/>
        </w:rPr>
        <w:t>12.</w:t>
      </w:r>
      <w:r w:rsidR="00720409" w:rsidRPr="000C536A">
        <w:rPr>
          <w:rFonts w:ascii="Times New Roman" w:eastAsia="Times New Roman" w:hAnsi="Times New Roman" w:cs="Times New Roman"/>
          <w:b/>
          <w:sz w:val="28"/>
          <w:szCs w:val="28"/>
        </w:rPr>
        <w:t>Выход из класса под музыку</w:t>
      </w:r>
    </w:p>
    <w:p w:rsidR="00720409" w:rsidRPr="003C796E" w:rsidRDefault="000C536A" w:rsidP="003C79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Школьники покидают класс по песню-</w:t>
      </w:r>
      <w:r w:rsidR="00720409" w:rsidRPr="003C796E">
        <w:rPr>
          <w:rFonts w:ascii="Times New Roman" w:eastAsia="Times New Roman" w:hAnsi="Times New Roman" w:cs="Times New Roman"/>
          <w:sz w:val="28"/>
          <w:szCs w:val="28"/>
        </w:rPr>
        <w:t xml:space="preserve"> «Оранжевую песенку».</w:t>
      </w:r>
    </w:p>
    <w:p w:rsidR="003C796E" w:rsidRPr="003C796E" w:rsidRDefault="008A224B" w:rsidP="003C796E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C796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                </w:t>
      </w:r>
    </w:p>
    <w:p w:rsidR="008A224B" w:rsidRPr="003C796E" w:rsidRDefault="008A224B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796E" w:rsidRPr="003C796E" w:rsidRDefault="003C796E" w:rsidP="003C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796E" w:rsidRPr="003C796E" w:rsidRDefault="003C796E" w:rsidP="003C796E">
      <w:pPr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698D" w:rsidRPr="00F26F5E" w:rsidRDefault="00B2698D" w:rsidP="00B269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</w:t>
      </w:r>
      <w:r w:rsidRPr="00F26F5E">
        <w:rPr>
          <w:rFonts w:ascii="Times New Roman" w:hAnsi="Times New Roman" w:cs="Times New Roman"/>
          <w:b/>
          <w:sz w:val="28"/>
          <w:szCs w:val="28"/>
        </w:rPr>
        <w:t>Источник:</w:t>
      </w:r>
    </w:p>
    <w:p w:rsidR="009B1342" w:rsidRPr="009B1342" w:rsidRDefault="00B2698D" w:rsidP="009B1342">
      <w:pPr>
        <w:pStyle w:val="a9"/>
        <w:rPr>
          <w:rFonts w:ascii="Times New Roman" w:hAnsi="Times New Roman" w:cs="Times New Roman"/>
          <w:sz w:val="28"/>
          <w:szCs w:val="28"/>
        </w:rPr>
      </w:pPr>
      <w:r w:rsidRPr="009B1342">
        <w:rPr>
          <w:rFonts w:ascii="Times New Roman" w:hAnsi="Times New Roman" w:cs="Times New Roman"/>
          <w:sz w:val="28"/>
          <w:szCs w:val="28"/>
        </w:rPr>
        <w:t>1.</w:t>
      </w:r>
      <w:r w:rsidR="009B1342" w:rsidRPr="009B1342">
        <w:rPr>
          <w:rFonts w:ascii="Times New Roman" w:hAnsi="Times New Roman" w:cs="Times New Roman"/>
          <w:sz w:val="28"/>
          <w:szCs w:val="28"/>
        </w:rPr>
        <w:t xml:space="preserve"> </w:t>
      </w:r>
      <w:r w:rsidR="009B1342">
        <w:rPr>
          <w:rFonts w:ascii="Times New Roman" w:hAnsi="Times New Roman" w:cs="Times New Roman"/>
          <w:sz w:val="28"/>
          <w:szCs w:val="28"/>
        </w:rPr>
        <w:t xml:space="preserve">Алеев  </w:t>
      </w:r>
      <w:r w:rsidR="009B1342" w:rsidRPr="009B1342">
        <w:rPr>
          <w:rFonts w:ascii="Times New Roman" w:hAnsi="Times New Roman" w:cs="Times New Roman"/>
          <w:sz w:val="28"/>
          <w:szCs w:val="28"/>
        </w:rPr>
        <w:t>В. В.</w:t>
      </w:r>
    </w:p>
    <w:p w:rsidR="00B2698D" w:rsidRPr="009B1342" w:rsidRDefault="009B1342" w:rsidP="009B1342">
      <w:pPr>
        <w:pStyle w:val="a9"/>
        <w:rPr>
          <w:rFonts w:ascii="Times New Roman" w:hAnsi="Times New Roman" w:cs="Times New Roman"/>
          <w:sz w:val="28"/>
          <w:szCs w:val="28"/>
        </w:rPr>
      </w:pPr>
      <w:r w:rsidRPr="009B1342">
        <w:rPr>
          <w:rFonts w:ascii="Times New Roman" w:hAnsi="Times New Roman" w:cs="Times New Roman"/>
          <w:sz w:val="28"/>
          <w:szCs w:val="28"/>
        </w:rPr>
        <w:t xml:space="preserve">Музыка. 4 кл. </w:t>
      </w:r>
      <w:r>
        <w:rPr>
          <w:rFonts w:ascii="Times New Roman" w:hAnsi="Times New Roman" w:cs="Times New Roman"/>
          <w:sz w:val="28"/>
          <w:szCs w:val="28"/>
        </w:rPr>
        <w:t xml:space="preserve"> В 2 ч. Ч. 1</w:t>
      </w:r>
      <w:r w:rsidRPr="009B1342">
        <w:rPr>
          <w:rFonts w:ascii="Times New Roman" w:hAnsi="Times New Roman" w:cs="Times New Roman"/>
          <w:sz w:val="28"/>
          <w:szCs w:val="28"/>
        </w:rPr>
        <w:t xml:space="preserve"> : учебник / В. В. Але</w:t>
      </w:r>
      <w:r>
        <w:rPr>
          <w:rFonts w:ascii="Times New Roman" w:hAnsi="Times New Roman" w:cs="Times New Roman"/>
          <w:sz w:val="28"/>
          <w:szCs w:val="28"/>
        </w:rPr>
        <w:t>ев. — 8-е изд., стереотип. — М.</w:t>
      </w:r>
      <w:r w:rsidRPr="009B1342">
        <w:rPr>
          <w:rFonts w:ascii="Times New Roman" w:hAnsi="Times New Roman" w:cs="Times New Roman"/>
          <w:sz w:val="28"/>
          <w:szCs w:val="28"/>
        </w:rPr>
        <w:t>: Дрофа, 2014. — 79, [1] с. :</w:t>
      </w:r>
    </w:p>
    <w:p w:rsidR="00B2698D" w:rsidRDefault="00B2698D" w:rsidP="00B2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342">
        <w:rPr>
          <w:rFonts w:ascii="Times New Roman" w:hAnsi="Times New Roman" w:cs="Times New Roman"/>
          <w:sz w:val="28"/>
          <w:szCs w:val="28"/>
        </w:rPr>
        <w:t>Уче</w:t>
      </w:r>
      <w:r w:rsidR="009B1342">
        <w:rPr>
          <w:rFonts w:ascii="Times New Roman" w:hAnsi="Times New Roman" w:cs="Times New Roman"/>
          <w:sz w:val="28"/>
          <w:szCs w:val="28"/>
        </w:rPr>
        <w:t>бник предназначен для учащихся  4</w:t>
      </w:r>
      <w:r w:rsidRPr="009B1342">
        <w:rPr>
          <w:rFonts w:ascii="Times New Roman" w:hAnsi="Times New Roman" w:cs="Times New Roman"/>
          <w:sz w:val="28"/>
          <w:szCs w:val="28"/>
        </w:rPr>
        <w:t xml:space="preserve"> класса общеобразовательной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9B1342" w:rsidRDefault="009B1342" w:rsidP="00B26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4607" w:rsidRDefault="00B2698D" w:rsidP="00B26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hyperlink r:id="rId7" w:tooltip="Содружество Поэзии и Музыки" w:history="1">
        <w:r w:rsidR="00924607" w:rsidRPr="00924607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Содружество Поэзии</w:t>
        </w:r>
        <w:r w:rsidR="00924607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="00924607" w:rsidRPr="00924607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 и </w:t>
        </w:r>
        <w:r w:rsidR="00924607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="00924607" w:rsidRPr="00924607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Музыки</w:t>
        </w:r>
      </w:hyperlink>
      <w:r w:rsidR="00924607" w:rsidRPr="00924607">
        <w:rPr>
          <w:rFonts w:ascii="Times New Roman" w:hAnsi="Times New Roman" w:cs="Times New Roman"/>
          <w:sz w:val="28"/>
          <w:szCs w:val="28"/>
        </w:rPr>
        <w:t>. Чайковский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924607">
        <w:rPr>
          <w:rFonts w:ascii="Times New Roman" w:hAnsi="Times New Roman" w:cs="Times New Roman"/>
          <w:sz w:val="28"/>
          <w:szCs w:val="28"/>
        </w:rPr>
        <w:t xml:space="preserve">Романсы А. И. Чайковского </w:t>
      </w:r>
    </w:p>
    <w:p w:rsidR="003C796E" w:rsidRDefault="00253DF9" w:rsidP="003C796E">
      <w:pPr>
        <w:ind w:left="284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24607" w:rsidRPr="00715AD6">
          <w:rPr>
            <w:rStyle w:val="a8"/>
            <w:rFonts w:ascii="Times New Roman" w:hAnsi="Times New Roman" w:cs="Times New Roman"/>
            <w:sz w:val="28"/>
            <w:szCs w:val="28"/>
          </w:rPr>
          <w:t>https://gendelev52.wordpress.com/%D1%80%D0%BE%D0%BC%D0%B0%D0%BD%D1%81%D1%8B-%D0%BF-%D0%B8-%D1%87%D0%B0%D0%B9%D0%BA%D0%BE%D0%B2%D1%81%D0%BA%D0%BE%D0%B3%D0%BE/</w:t>
        </w:r>
      </w:hyperlink>
    </w:p>
    <w:p w:rsidR="00924607" w:rsidRPr="003C796E" w:rsidRDefault="00924607" w:rsidP="003C796E">
      <w:pPr>
        <w:ind w:left="284"/>
        <w:rPr>
          <w:rFonts w:ascii="Times New Roman" w:hAnsi="Times New Roman" w:cs="Times New Roman"/>
          <w:sz w:val="28"/>
          <w:szCs w:val="28"/>
        </w:rPr>
      </w:pPr>
    </w:p>
    <w:sectPr w:rsidR="00924607" w:rsidRPr="003C796E" w:rsidSect="00BA3B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7EB" w:rsidRDefault="003E67EB" w:rsidP="00570C3A">
      <w:pPr>
        <w:spacing w:after="0" w:line="240" w:lineRule="auto"/>
      </w:pPr>
      <w:r>
        <w:separator/>
      </w:r>
    </w:p>
  </w:endnote>
  <w:endnote w:type="continuationSeparator" w:id="1">
    <w:p w:rsidR="003E67EB" w:rsidRDefault="003E67EB" w:rsidP="00570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C3A" w:rsidRDefault="00570C3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C3A" w:rsidRDefault="00570C3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C3A" w:rsidRDefault="00570C3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7EB" w:rsidRDefault="003E67EB" w:rsidP="00570C3A">
      <w:pPr>
        <w:spacing w:after="0" w:line="240" w:lineRule="auto"/>
      </w:pPr>
      <w:r>
        <w:separator/>
      </w:r>
    </w:p>
  </w:footnote>
  <w:footnote w:type="continuationSeparator" w:id="1">
    <w:p w:rsidR="003E67EB" w:rsidRDefault="003E67EB" w:rsidP="00570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C3A" w:rsidRDefault="00570C3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C3A" w:rsidRDefault="00570C3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C3A" w:rsidRDefault="00570C3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6"/>
      <w:numFmt w:val="upperRoman"/>
      <w:lvlText w:val="%1."/>
      <w:lvlJc w:val="left"/>
      <w:rPr>
        <w:rFonts w:ascii="Franklin Gothic Demi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6"/>
      <w:numFmt w:val="upperRoman"/>
      <w:lvlText w:val="%1."/>
      <w:lvlJc w:val="left"/>
      <w:rPr>
        <w:rFonts w:ascii="Franklin Gothic Demi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6"/>
      <w:numFmt w:val="upperRoman"/>
      <w:lvlText w:val="%1."/>
      <w:lvlJc w:val="left"/>
      <w:rPr>
        <w:rFonts w:ascii="Franklin Gothic Demi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6"/>
      <w:numFmt w:val="upperRoman"/>
      <w:lvlText w:val="%1."/>
      <w:lvlJc w:val="left"/>
      <w:rPr>
        <w:rFonts w:ascii="Franklin Gothic Demi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6"/>
      <w:numFmt w:val="upperRoman"/>
      <w:lvlText w:val="%1."/>
      <w:lvlJc w:val="left"/>
      <w:rPr>
        <w:rFonts w:ascii="Franklin Gothic Demi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6"/>
      <w:numFmt w:val="upperRoman"/>
      <w:lvlText w:val="%1."/>
      <w:lvlJc w:val="left"/>
      <w:rPr>
        <w:rFonts w:ascii="Franklin Gothic Demi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6"/>
      <w:numFmt w:val="upperRoman"/>
      <w:lvlText w:val="%1."/>
      <w:lvlJc w:val="left"/>
      <w:rPr>
        <w:rFonts w:ascii="Franklin Gothic Demi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6"/>
      <w:numFmt w:val="upperRoman"/>
      <w:lvlText w:val="%1."/>
      <w:lvlJc w:val="left"/>
      <w:rPr>
        <w:rFonts w:ascii="Franklin Gothic Demi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6"/>
      <w:numFmt w:val="upperRoman"/>
      <w:lvlText w:val="%1."/>
      <w:lvlJc w:val="left"/>
      <w:rPr>
        <w:rFonts w:ascii="Franklin Gothic Demi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3B1A249A"/>
    <w:multiLevelType w:val="multilevel"/>
    <w:tmpl w:val="D518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1610A6"/>
    <w:multiLevelType w:val="hybridMultilevel"/>
    <w:tmpl w:val="A43AC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4098C"/>
    <w:multiLevelType w:val="hybridMultilevel"/>
    <w:tmpl w:val="F52662D8"/>
    <w:lvl w:ilvl="0" w:tplc="4F8C0EC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55121"/>
    <w:multiLevelType w:val="hybridMultilevel"/>
    <w:tmpl w:val="E1C4C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17B8D"/>
    <w:multiLevelType w:val="hybridMultilevel"/>
    <w:tmpl w:val="62061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0E16B0"/>
    <w:multiLevelType w:val="hybridMultilevel"/>
    <w:tmpl w:val="11DC76AA"/>
    <w:lvl w:ilvl="0" w:tplc="9AD087E0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0">
    <w:nsid w:val="6B7A7907"/>
    <w:multiLevelType w:val="hybridMultilevel"/>
    <w:tmpl w:val="96781492"/>
    <w:lvl w:ilvl="0" w:tplc="ABB0F1F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10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7B0A"/>
    <w:rsid w:val="0003356A"/>
    <w:rsid w:val="00046C3D"/>
    <w:rsid w:val="00053845"/>
    <w:rsid w:val="00093537"/>
    <w:rsid w:val="000C536A"/>
    <w:rsid w:val="00137C5E"/>
    <w:rsid w:val="00164D63"/>
    <w:rsid w:val="001B15A6"/>
    <w:rsid w:val="001E6F39"/>
    <w:rsid w:val="00201DD4"/>
    <w:rsid w:val="00253DF9"/>
    <w:rsid w:val="002A6B8D"/>
    <w:rsid w:val="002D7958"/>
    <w:rsid w:val="003C796E"/>
    <w:rsid w:val="003E67EB"/>
    <w:rsid w:val="0043086A"/>
    <w:rsid w:val="005165BE"/>
    <w:rsid w:val="00517B0A"/>
    <w:rsid w:val="00570C3A"/>
    <w:rsid w:val="005765DC"/>
    <w:rsid w:val="00655495"/>
    <w:rsid w:val="006C7B1E"/>
    <w:rsid w:val="00720409"/>
    <w:rsid w:val="007368A5"/>
    <w:rsid w:val="007D2BAC"/>
    <w:rsid w:val="007F26F6"/>
    <w:rsid w:val="00854ED5"/>
    <w:rsid w:val="00857FE4"/>
    <w:rsid w:val="0089544C"/>
    <w:rsid w:val="008A1664"/>
    <w:rsid w:val="008A224B"/>
    <w:rsid w:val="00924607"/>
    <w:rsid w:val="0095012F"/>
    <w:rsid w:val="00971FA0"/>
    <w:rsid w:val="00974157"/>
    <w:rsid w:val="009B1342"/>
    <w:rsid w:val="009D6E2F"/>
    <w:rsid w:val="009F2486"/>
    <w:rsid w:val="00A24C4E"/>
    <w:rsid w:val="00A35CC4"/>
    <w:rsid w:val="00AD098E"/>
    <w:rsid w:val="00B17253"/>
    <w:rsid w:val="00B2698D"/>
    <w:rsid w:val="00B84BE7"/>
    <w:rsid w:val="00BA3B3C"/>
    <w:rsid w:val="00CD41FC"/>
    <w:rsid w:val="00CE696C"/>
    <w:rsid w:val="00F34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B3C"/>
  </w:style>
  <w:style w:type="paragraph" w:styleId="1">
    <w:name w:val="heading 1"/>
    <w:basedOn w:val="a"/>
    <w:link w:val="10"/>
    <w:uiPriority w:val="9"/>
    <w:qFormat/>
    <w:rsid w:val="008A22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56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70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0C3A"/>
  </w:style>
  <w:style w:type="paragraph" w:styleId="a6">
    <w:name w:val="footer"/>
    <w:basedOn w:val="a"/>
    <w:link w:val="a7"/>
    <w:uiPriority w:val="99"/>
    <w:semiHidden/>
    <w:unhideWhenUsed/>
    <w:rsid w:val="00570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0C3A"/>
  </w:style>
  <w:style w:type="character" w:customStyle="1" w:styleId="10">
    <w:name w:val="Заголовок 1 Знак"/>
    <w:basedOn w:val="a0"/>
    <w:link w:val="1"/>
    <w:uiPriority w:val="9"/>
    <w:rsid w:val="008A22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A224B"/>
  </w:style>
  <w:style w:type="character" w:styleId="a8">
    <w:name w:val="Hyperlink"/>
    <w:basedOn w:val="a0"/>
    <w:uiPriority w:val="99"/>
    <w:unhideWhenUsed/>
    <w:rsid w:val="008A224B"/>
    <w:rPr>
      <w:color w:val="0000FF" w:themeColor="hyperlink"/>
      <w:u w:val="single"/>
    </w:rPr>
  </w:style>
  <w:style w:type="paragraph" w:customStyle="1" w:styleId="c6">
    <w:name w:val="c6"/>
    <w:basedOn w:val="a"/>
    <w:rsid w:val="008A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A224B"/>
  </w:style>
  <w:style w:type="character" w:customStyle="1" w:styleId="c0">
    <w:name w:val="c0"/>
    <w:basedOn w:val="a0"/>
    <w:rsid w:val="008A224B"/>
  </w:style>
  <w:style w:type="paragraph" w:styleId="a9">
    <w:name w:val="No Spacing"/>
    <w:link w:val="aa"/>
    <w:qFormat/>
    <w:rsid w:val="000C536A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92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924607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924607"/>
    <w:rPr>
      <w:color w:val="800080" w:themeColor="followedHyperlink"/>
      <w:u w:val="single"/>
    </w:rPr>
  </w:style>
  <w:style w:type="character" w:customStyle="1" w:styleId="aa">
    <w:name w:val="Без интервала Знак"/>
    <w:basedOn w:val="a0"/>
    <w:link w:val="a9"/>
    <w:locked/>
    <w:rsid w:val="009246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delev52.wordpress.com/%D1%80%D0%BE%D0%BC%D0%B0%D0%BD%D1%81%D1%8B-%D0%BF-%D0%B8-%D1%87%D0%B0%D0%B9%D0%BA%D0%BE%D0%B2%D1%81%D0%BA%D0%BE%D0%B3%D0%B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gendelev52.wordpress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12</Pages>
  <Words>2959</Words>
  <Characters>16871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2016-05-31T04:10:00Z</dcterms:created>
  <dcterms:modified xsi:type="dcterms:W3CDTF">2016-07-27T13:46:00Z</dcterms:modified>
</cp:coreProperties>
</file>