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41D" w:rsidRPr="005F6BA6" w:rsidRDefault="00EF241D" w:rsidP="00EF241D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5F6BA6">
        <w:rPr>
          <w:rFonts w:ascii="Arial" w:hAnsi="Arial" w:cs="Arial"/>
          <w:b/>
          <w:color w:val="FF0000"/>
          <w:sz w:val="32"/>
          <w:szCs w:val="32"/>
        </w:rPr>
        <w:t>Раздел «ФЦКМ. Предметное и социальное окружение»</w:t>
      </w:r>
    </w:p>
    <w:p w:rsidR="00EF241D" w:rsidRPr="006A5F34" w:rsidRDefault="00EF241D" w:rsidP="00EF241D">
      <w:pPr>
        <w:ind w:hanging="1080"/>
        <w:jc w:val="center"/>
        <w:rPr>
          <w:rFonts w:ascii="Arial" w:hAnsi="Arial" w:cs="Arial"/>
          <w:b/>
          <w:sz w:val="32"/>
          <w:szCs w:val="32"/>
        </w:rPr>
      </w:pPr>
      <w:r w:rsidRPr="006A5F34">
        <w:rPr>
          <w:rFonts w:ascii="Arial" w:hAnsi="Arial" w:cs="Arial"/>
          <w:b/>
          <w:sz w:val="32"/>
          <w:szCs w:val="32"/>
        </w:rPr>
        <w:t>Д/и «Ты знаешь, что такое зоопарк?»</w:t>
      </w:r>
    </w:p>
    <w:p w:rsidR="00EF241D" w:rsidRDefault="00EF241D" w:rsidP="00EF241D">
      <w:pPr>
        <w:ind w:hanging="1200"/>
        <w:jc w:val="center"/>
      </w:pPr>
      <w:r>
        <w:rPr>
          <w:noProof/>
        </w:rPr>
        <w:drawing>
          <wp:inline distT="0" distB="0" distL="0" distR="0" wp14:anchorId="23337100" wp14:editId="0782CABF">
            <wp:extent cx="8498541" cy="6046957"/>
            <wp:effectExtent l="0" t="0" r="0" b="0"/>
            <wp:docPr id="1" name="Рисунок 1" descr="3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2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4" t="14999" r="4213" b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8506" cy="604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41D" w:rsidRPr="005F6BA6" w:rsidRDefault="00EF241D" w:rsidP="00EF241D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5F6BA6">
        <w:rPr>
          <w:rFonts w:ascii="Arial" w:hAnsi="Arial" w:cs="Arial"/>
          <w:b/>
          <w:color w:val="FF0000"/>
          <w:sz w:val="32"/>
          <w:szCs w:val="32"/>
        </w:rPr>
        <w:lastRenderedPageBreak/>
        <w:t>Раздел «ФЦКМ. Предметное и социальное окружение»</w:t>
      </w:r>
    </w:p>
    <w:p w:rsidR="00EF241D" w:rsidRPr="00DF56D9" w:rsidRDefault="00EF241D" w:rsidP="00EF241D">
      <w:pPr>
        <w:jc w:val="center"/>
        <w:rPr>
          <w:rFonts w:ascii="Arial" w:hAnsi="Arial" w:cs="Arial"/>
          <w:b/>
          <w:sz w:val="32"/>
          <w:szCs w:val="32"/>
        </w:rPr>
      </w:pPr>
      <w:r w:rsidRPr="006A5F34">
        <w:rPr>
          <w:rFonts w:ascii="Arial" w:hAnsi="Arial" w:cs="Arial"/>
          <w:b/>
          <w:sz w:val="32"/>
          <w:szCs w:val="32"/>
        </w:rPr>
        <w:t>Д/и «Что из чего?»</w:t>
      </w:r>
    </w:p>
    <w:p w:rsidR="00EF241D" w:rsidRDefault="00EF241D" w:rsidP="00EF241D">
      <w:pPr>
        <w:ind w:hanging="1320"/>
        <w:rPr>
          <w:noProof/>
        </w:rPr>
      </w:pP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3FA8A846" wp14:editId="444C69AF">
            <wp:extent cx="1807210" cy="1366520"/>
            <wp:effectExtent l="0" t="0" r="254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427F39C3" wp14:editId="25D7C9DB">
            <wp:extent cx="2495550" cy="16351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458">
        <w:rPr>
          <w:noProof/>
        </w:rPr>
        <w:t xml:space="preserve"> </w:t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62678C21" wp14:editId="3977C952">
            <wp:extent cx="1850390" cy="18935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437327E1" wp14:editId="33CDBB74">
            <wp:extent cx="2355850" cy="143065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41D" w:rsidRDefault="00EF241D" w:rsidP="00EF241D">
      <w:pPr>
        <w:rPr>
          <w:noProof/>
        </w:rPr>
      </w:pPr>
    </w:p>
    <w:p w:rsidR="00EF241D" w:rsidRDefault="00EF241D" w:rsidP="00EF241D">
      <w:pPr>
        <w:rPr>
          <w:noProof/>
        </w:rPr>
      </w:pPr>
    </w:p>
    <w:p w:rsidR="00EF241D" w:rsidRDefault="00EF241D" w:rsidP="00EF241D">
      <w:pPr>
        <w:ind w:hanging="1320"/>
        <w:rPr>
          <w:noProof/>
        </w:rPr>
      </w:pPr>
      <w:r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 wp14:anchorId="769D2D60" wp14:editId="06E2ACB9">
            <wp:extent cx="1871980" cy="1721485"/>
            <wp:effectExtent l="0" t="0" r="0" b="0"/>
            <wp:docPr id="6" name="Рисунок 6" descr="20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2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 wp14:anchorId="4108D799" wp14:editId="0B43F0BC">
            <wp:extent cx="2495550" cy="171069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3487">
        <w:rPr>
          <w:noProof/>
        </w:rPr>
        <w:t xml:space="preserve"> </w:t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48772234" wp14:editId="1D6810CA">
            <wp:extent cx="1430655" cy="14306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 wp14:anchorId="3C58DE70" wp14:editId="385A4C59">
            <wp:extent cx="1904365" cy="143065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41D" w:rsidRDefault="00EF241D" w:rsidP="00EF241D">
      <w:pPr>
        <w:rPr>
          <w:noProof/>
        </w:rPr>
      </w:pPr>
    </w:p>
    <w:p w:rsidR="00EF241D" w:rsidRDefault="00EF241D" w:rsidP="00EF241D">
      <w:pPr>
        <w:rPr>
          <w:noProof/>
        </w:rPr>
      </w:pPr>
    </w:p>
    <w:p w:rsidR="00EF241D" w:rsidRPr="00A85C35" w:rsidRDefault="00EF241D" w:rsidP="00EF241D">
      <w:pPr>
        <w:ind w:hanging="1200"/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B2FCE1E" wp14:editId="7403424A">
            <wp:extent cx="10795" cy="107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</w:t>
      </w:r>
      <w:r>
        <w:rPr>
          <w:noProof/>
        </w:rPr>
        <w:drawing>
          <wp:inline distT="0" distB="0" distL="0" distR="0" wp14:anchorId="3C131894" wp14:editId="43A2BDCE">
            <wp:extent cx="1936115" cy="1430655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55587215" wp14:editId="3D1D7F33">
            <wp:extent cx="1839595" cy="1430655"/>
            <wp:effectExtent l="0" t="0" r="8255" b="0"/>
            <wp:docPr id="12" name="Рисунок 12" descr="i?id=361597951-5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?id=361597951-53-72&amp;n=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 wp14:anchorId="2FA58CC3" wp14:editId="7D15E862">
            <wp:extent cx="1409065" cy="1710690"/>
            <wp:effectExtent l="0" t="0" r="635" b="3810"/>
            <wp:docPr id="13" name="Рисунок 13" descr="sm_market_img-4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m_market_img-434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t xml:space="preserve">  </w:t>
      </w:r>
    </w:p>
    <w:p w:rsidR="00EF241D" w:rsidRPr="005F6BA6" w:rsidRDefault="00EF241D" w:rsidP="00EF241D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5F6BA6">
        <w:rPr>
          <w:rFonts w:ascii="Arial" w:hAnsi="Arial" w:cs="Arial"/>
          <w:b/>
          <w:color w:val="FF0000"/>
          <w:sz w:val="32"/>
          <w:szCs w:val="32"/>
        </w:rPr>
        <w:lastRenderedPageBreak/>
        <w:t>Раздел «ФЦКМ. Предметное и социальное окружение»</w:t>
      </w:r>
    </w:p>
    <w:p w:rsidR="00EF241D" w:rsidRDefault="00EF241D" w:rsidP="00EF241D">
      <w:pPr>
        <w:ind w:hanging="1080"/>
        <w:jc w:val="center"/>
        <w:rPr>
          <w:rFonts w:ascii="Arial" w:hAnsi="Arial" w:cs="Arial"/>
          <w:b/>
          <w:sz w:val="36"/>
          <w:szCs w:val="36"/>
        </w:rPr>
      </w:pPr>
      <w:r w:rsidRPr="00A61993">
        <w:rPr>
          <w:rFonts w:ascii="Arial" w:hAnsi="Arial" w:cs="Arial"/>
          <w:b/>
          <w:sz w:val="36"/>
          <w:szCs w:val="36"/>
        </w:rPr>
        <w:t xml:space="preserve">Д/и </w:t>
      </w:r>
      <w:r>
        <w:rPr>
          <w:rFonts w:ascii="Arial" w:hAnsi="Arial" w:cs="Arial"/>
          <w:b/>
          <w:sz w:val="36"/>
          <w:szCs w:val="36"/>
        </w:rPr>
        <w:t>«Профессии»</w:t>
      </w:r>
    </w:p>
    <w:p w:rsidR="00EF241D" w:rsidRDefault="00EF241D" w:rsidP="00EF241D">
      <w:pPr>
        <w:ind w:hanging="1200"/>
      </w:pPr>
    </w:p>
    <w:p w:rsidR="00EF241D" w:rsidRDefault="00EF241D" w:rsidP="00EF241D">
      <w:pPr>
        <w:ind w:hanging="1200"/>
      </w:pPr>
      <w:r>
        <w:rPr>
          <w:noProof/>
        </w:rPr>
        <w:t xml:space="preserve">                          </w:t>
      </w:r>
      <w:r>
        <w:rPr>
          <w:noProof/>
        </w:rPr>
        <w:drawing>
          <wp:inline distT="0" distB="0" distL="0" distR="0" wp14:anchorId="4C80E5BF" wp14:editId="07FAAAD4">
            <wp:extent cx="2194560" cy="2700020"/>
            <wp:effectExtent l="0" t="0" r="0" b="5080"/>
            <wp:docPr id="14" name="Рисунок 14" descr="i?id=55027086-7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?id=55027086-70-72&amp;n=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</w:t>
      </w:r>
      <w:r>
        <w:rPr>
          <w:noProof/>
        </w:rPr>
        <w:drawing>
          <wp:inline distT="0" distB="0" distL="0" distR="0" wp14:anchorId="367843B5" wp14:editId="3ECA558A">
            <wp:extent cx="2118995" cy="2700020"/>
            <wp:effectExtent l="0" t="0" r="0" b="5080"/>
            <wp:docPr id="15" name="Рисунок 15" descr="3346546_professii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3346546_professii_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9" t="6020" r="5806" b="5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</w:t>
      </w:r>
      <w:r>
        <w:rPr>
          <w:noProof/>
        </w:rPr>
        <w:drawing>
          <wp:inline distT="0" distB="0" distL="0" distR="0" wp14:anchorId="7340605A" wp14:editId="07BD5901">
            <wp:extent cx="2301875" cy="2700020"/>
            <wp:effectExtent l="0" t="0" r="3175" b="5080"/>
            <wp:docPr id="16" name="Рисунок 16" descr="6876%D0%B3%D0%BD%D0%B5%D0%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6876%D0%B3%D0%BD%D0%B5%D0%B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41D" w:rsidRDefault="00EF241D" w:rsidP="00EF241D">
      <w:pPr>
        <w:ind w:hanging="1200"/>
      </w:pPr>
    </w:p>
    <w:p w:rsidR="00EF241D" w:rsidRDefault="00EF241D" w:rsidP="00EF241D">
      <w:pPr>
        <w:ind w:hanging="1200"/>
      </w:pPr>
    </w:p>
    <w:p w:rsidR="00EF241D" w:rsidRDefault="00EF241D" w:rsidP="00EF241D">
      <w:pPr>
        <w:ind w:hanging="1200"/>
      </w:pPr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 wp14:anchorId="060C3C08" wp14:editId="1E67A905">
            <wp:extent cx="2323465" cy="2797175"/>
            <wp:effectExtent l="0" t="0" r="635" b="3175"/>
            <wp:docPr id="17" name="Рисунок 17" descr="%25D0%25B2%25D0%25BE%25D1%2581%25D0%25BF%25D0%25B8%25D1%2582%25D0%25B0%25D1%2582%25D0%25B5%25D0%25BB%25D1%25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%25D0%25B2%25D0%25BE%25D1%2581%25D0%25BF%25D0%25B8%25D1%2582%25D0%25B0%25D1%2582%25D0%25B5%25D0%25BB%25D1%258C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4" t="4659" r="11951" b="23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</w:t>
      </w:r>
      <w:r>
        <w:rPr>
          <w:noProof/>
        </w:rPr>
        <w:drawing>
          <wp:inline distT="0" distB="0" distL="0" distR="0" wp14:anchorId="09CBDB71" wp14:editId="6CAE417C">
            <wp:extent cx="2226945" cy="2797175"/>
            <wp:effectExtent l="0" t="0" r="1905" b="3175"/>
            <wp:docPr id="18" name="Рисунок 18" descr="%25D0%25BF%25D0%25BE%25D1%2587%25D1%2582%25D0%25B0%25D0%25BB%25D1%258C%25D0%25BE%25D0%25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%25D0%25BF%25D0%25BE%25D1%2587%25D1%2582%25D0%25B0%25D0%25BB%25D1%258C%25D0%25BE%25D0%25B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8" t="5826" r="11855" b="21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</w:t>
      </w:r>
      <w:r>
        <w:rPr>
          <w:noProof/>
        </w:rPr>
        <w:drawing>
          <wp:inline distT="0" distB="0" distL="0" distR="0" wp14:anchorId="74131E2A" wp14:editId="1C7935A9">
            <wp:extent cx="2506345" cy="2797175"/>
            <wp:effectExtent l="0" t="0" r="8255" b="3175"/>
            <wp:docPr id="19" name="Рисунок 19" descr="%D0%B2%D0%BE%D0%B4%D0%B8%D1%82%D0%B5%D0%BB%D1%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%D0%B2%D0%BE%D0%B4%D0%B8%D1%82%D0%B5%D0%BB%D1%8C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9" t="7115" r="8611" b="24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415" w:rsidRPr="00170415" w:rsidRDefault="00170415" w:rsidP="00170415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170415">
        <w:rPr>
          <w:rFonts w:ascii="Arial" w:hAnsi="Arial" w:cs="Arial"/>
          <w:b/>
          <w:color w:val="FF0000"/>
          <w:sz w:val="32"/>
          <w:szCs w:val="32"/>
        </w:rPr>
        <w:lastRenderedPageBreak/>
        <w:t>Раздел «ФЦКМ. Предметное и социальное окружение»</w:t>
      </w:r>
    </w:p>
    <w:p w:rsidR="00170415" w:rsidRPr="00170415" w:rsidRDefault="00170415" w:rsidP="00170415">
      <w:pPr>
        <w:ind w:hanging="1080"/>
        <w:jc w:val="center"/>
        <w:rPr>
          <w:rFonts w:ascii="Arial" w:hAnsi="Arial" w:cs="Arial"/>
          <w:b/>
          <w:sz w:val="32"/>
          <w:szCs w:val="32"/>
        </w:rPr>
      </w:pPr>
      <w:r w:rsidRPr="00170415">
        <w:rPr>
          <w:rFonts w:ascii="Arial" w:hAnsi="Arial" w:cs="Arial"/>
          <w:b/>
          <w:sz w:val="32"/>
          <w:szCs w:val="32"/>
        </w:rPr>
        <w:t>Уровень знаний о городе, деревне, родном городе</w:t>
      </w:r>
    </w:p>
    <w:p w:rsidR="00170415" w:rsidRPr="00170415" w:rsidRDefault="00170415" w:rsidP="00170415">
      <w:pPr>
        <w:ind w:hanging="1200"/>
        <w:jc w:val="center"/>
      </w:pPr>
      <w:r>
        <w:rPr>
          <w:noProof/>
        </w:rPr>
        <w:drawing>
          <wp:inline distT="0" distB="0" distL="0" distR="0">
            <wp:extent cx="4722495" cy="2366645"/>
            <wp:effectExtent l="0" t="0" r="1905" b="0"/>
            <wp:docPr id="22" name="Рисунок 22" descr="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larg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" t="6161" b="28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495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0415"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3625215" cy="2721610"/>
            <wp:effectExtent l="0" t="0" r="0" b="2540"/>
            <wp:docPr id="21" name="Рисунок 21" descr="25b97a74d01b6769d33aac45712484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5b97a74d01b6769d33aac45712484d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15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0415">
        <w:t xml:space="preserve">          </w:t>
      </w:r>
      <w:r>
        <w:rPr>
          <w:noProof/>
        </w:rPr>
        <w:drawing>
          <wp:inline distT="0" distB="0" distL="0" distR="0">
            <wp:extent cx="3313430" cy="3227070"/>
            <wp:effectExtent l="0" t="0" r="1270" b="0"/>
            <wp:docPr id="20" name="Рисунок 20" descr="effa925e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effa925e13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823" w:rsidRDefault="00032823">
      <w:bookmarkStart w:id="0" w:name="_GoBack"/>
      <w:bookmarkEnd w:id="0"/>
    </w:p>
    <w:sectPr w:rsidR="00032823" w:rsidSect="002F0E8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738"/>
    <w:rsid w:val="00032823"/>
    <w:rsid w:val="00170415"/>
    <w:rsid w:val="00A74738"/>
    <w:rsid w:val="00EF2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4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41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41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4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41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41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111</Words>
  <Characters>633</Characters>
  <Application>Microsoft Office Word</Application>
  <DocSecurity>0</DocSecurity>
  <Lines>5</Lines>
  <Paragraphs>1</Paragraphs>
  <ScaleCrop>false</ScaleCrop>
  <Company>SPecialiST RePack</Company>
  <LinksUpToDate>false</LinksUpToDate>
  <CharactersWithSpaces>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Tanya</cp:lastModifiedBy>
  <cp:revision>4</cp:revision>
  <dcterms:created xsi:type="dcterms:W3CDTF">2017-10-06T12:21:00Z</dcterms:created>
  <dcterms:modified xsi:type="dcterms:W3CDTF">2017-10-06T12:23:00Z</dcterms:modified>
</cp:coreProperties>
</file>