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ED" w:rsidRPr="00EA2AED" w:rsidRDefault="00856C75" w:rsidP="00EA2AE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C75">
        <w:rPr>
          <w:rFonts w:ascii="Times New Roman" w:hAnsi="Times New Roman" w:cs="Times New Roman"/>
          <w:b/>
          <w:sz w:val="28"/>
          <w:szCs w:val="28"/>
        </w:rPr>
        <w:t>Наименование предмета:</w:t>
      </w:r>
      <w:r w:rsidR="00EA2AED" w:rsidRPr="00EA2AED">
        <w:rPr>
          <w:rFonts w:ascii="Times New Roman" w:hAnsi="Times New Roman" w:cs="Times New Roman"/>
          <w:sz w:val="28"/>
          <w:szCs w:val="28"/>
        </w:rPr>
        <w:t xml:space="preserve"> МДК 03.01. </w:t>
      </w:r>
      <w:r w:rsidR="00EA2AED">
        <w:rPr>
          <w:rFonts w:ascii="Times New Roman" w:hAnsi="Times New Roman" w:cs="Times New Roman"/>
          <w:sz w:val="28"/>
          <w:szCs w:val="28"/>
        </w:rPr>
        <w:t>«</w:t>
      </w:r>
      <w:r w:rsidR="00EA2AED" w:rsidRPr="00EA2AED">
        <w:rPr>
          <w:rFonts w:ascii="Times New Roman" w:hAnsi="Times New Roman" w:cs="Times New Roman"/>
          <w:sz w:val="28"/>
          <w:szCs w:val="28"/>
        </w:rPr>
        <w:t xml:space="preserve">Организация  и контроль работ по эксплуатации систем газораспределения и </w:t>
      </w:r>
      <w:proofErr w:type="spellStart"/>
      <w:r w:rsidR="00EA2AED" w:rsidRPr="00EA2AED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EA2AED">
        <w:rPr>
          <w:rFonts w:ascii="Times New Roman" w:hAnsi="Times New Roman" w:cs="Times New Roman"/>
          <w:sz w:val="28"/>
          <w:szCs w:val="28"/>
        </w:rPr>
        <w:t>»</w:t>
      </w:r>
    </w:p>
    <w:p w:rsidR="005239BD" w:rsidRDefault="00856C75" w:rsidP="00856C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B7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bookmarkEnd w:id="0"/>
      <w:r w:rsidR="005239BD" w:rsidRPr="005239BD">
        <w:rPr>
          <w:rFonts w:ascii="Times New Roman" w:hAnsi="Times New Roman" w:cs="Times New Roman"/>
          <w:bCs/>
          <w:sz w:val="28"/>
          <w:szCs w:val="28"/>
        </w:rPr>
        <w:t>Эксплуатация оборудования</w:t>
      </w:r>
      <w:r w:rsidR="0087251B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5239BD" w:rsidRPr="005239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239BD" w:rsidRPr="005239BD">
        <w:rPr>
          <w:rFonts w:ascii="Times New Roman" w:hAnsi="Times New Roman" w:cs="Times New Roman"/>
          <w:bCs/>
          <w:sz w:val="28"/>
          <w:szCs w:val="28"/>
        </w:rPr>
        <w:t>газопотребления</w:t>
      </w:r>
      <w:proofErr w:type="spellEnd"/>
      <w:r w:rsidR="005239BD" w:rsidRPr="00523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B7C" w:rsidRDefault="00856C75" w:rsidP="00856C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7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56C75">
        <w:rPr>
          <w:rFonts w:ascii="Times New Roman" w:hAnsi="Times New Roman" w:cs="Times New Roman"/>
          <w:sz w:val="28"/>
          <w:szCs w:val="28"/>
        </w:rPr>
        <w:t>Закрепить теоретические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9BD">
        <w:rPr>
          <w:rFonts w:ascii="Times New Roman" w:hAnsi="Times New Roman"/>
          <w:sz w:val="28"/>
          <w:szCs w:val="28"/>
        </w:rPr>
        <w:t xml:space="preserve">по технической </w:t>
      </w:r>
      <w:r w:rsidR="005239BD">
        <w:rPr>
          <w:rFonts w:ascii="Times New Roman" w:hAnsi="Times New Roman" w:cs="Times New Roman"/>
          <w:bCs/>
          <w:sz w:val="28"/>
          <w:szCs w:val="28"/>
        </w:rPr>
        <w:t>эксплуатации</w:t>
      </w:r>
      <w:r w:rsidR="005239BD" w:rsidRPr="005239BD">
        <w:rPr>
          <w:rFonts w:ascii="Times New Roman" w:hAnsi="Times New Roman" w:cs="Times New Roman"/>
          <w:bCs/>
          <w:sz w:val="28"/>
          <w:szCs w:val="28"/>
        </w:rPr>
        <w:t xml:space="preserve"> оборудования </w:t>
      </w:r>
      <w:proofErr w:type="spellStart"/>
      <w:r w:rsidR="005239BD" w:rsidRPr="005239BD">
        <w:rPr>
          <w:rFonts w:ascii="Times New Roman" w:hAnsi="Times New Roman" w:cs="Times New Roman"/>
          <w:bCs/>
          <w:sz w:val="28"/>
          <w:szCs w:val="28"/>
        </w:rPr>
        <w:t>газопотребления</w:t>
      </w:r>
      <w:proofErr w:type="spellEnd"/>
    </w:p>
    <w:p w:rsidR="00284B7C" w:rsidRDefault="00856C75" w:rsidP="00284B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75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856C7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239BD">
        <w:rPr>
          <w:rFonts w:ascii="Times New Roman" w:hAnsi="Times New Roman" w:cs="Times New Roman"/>
          <w:sz w:val="28"/>
          <w:szCs w:val="28"/>
        </w:rPr>
        <w:t>профессиональной компетенции, соответствующей</w:t>
      </w:r>
      <w:r w:rsidR="002F7FEA" w:rsidRPr="002F7FEA">
        <w:rPr>
          <w:rFonts w:ascii="Times New Roman" w:hAnsi="Times New Roman"/>
          <w:sz w:val="28"/>
          <w:szCs w:val="28"/>
        </w:rPr>
        <w:t xml:space="preserve"> </w:t>
      </w:r>
      <w:r w:rsidR="002F7FEA">
        <w:rPr>
          <w:rFonts w:ascii="Times New Roman" w:hAnsi="Times New Roman"/>
          <w:sz w:val="28"/>
          <w:szCs w:val="28"/>
        </w:rPr>
        <w:t>виду</w:t>
      </w:r>
      <w:r w:rsidR="002F7FEA" w:rsidRPr="009413C4">
        <w:rPr>
          <w:rFonts w:ascii="Times New Roman" w:hAnsi="Times New Roman"/>
          <w:sz w:val="28"/>
          <w:szCs w:val="28"/>
        </w:rPr>
        <w:t xml:space="preserve"> деятельности</w:t>
      </w:r>
      <w:r w:rsidR="002F7FEA">
        <w:rPr>
          <w:rFonts w:ascii="Times New Roman" w:hAnsi="Times New Roman" w:cs="Times New Roman"/>
          <w:sz w:val="28"/>
          <w:szCs w:val="28"/>
        </w:rPr>
        <w:t xml:space="preserve"> – </w:t>
      </w:r>
      <w:r w:rsidR="002F7FEA">
        <w:rPr>
          <w:rFonts w:ascii="Times New Roman" w:hAnsi="Times New Roman"/>
          <w:color w:val="000000"/>
          <w:sz w:val="28"/>
        </w:rPr>
        <w:t>о</w:t>
      </w:r>
      <w:r w:rsidR="005239BD" w:rsidRPr="00816136">
        <w:rPr>
          <w:rFonts w:ascii="Times New Roman" w:hAnsi="Times New Roman"/>
          <w:color w:val="000000"/>
          <w:sz w:val="28"/>
        </w:rPr>
        <w:t>рганиз</w:t>
      </w:r>
      <w:r w:rsidR="002F7FEA">
        <w:rPr>
          <w:rFonts w:ascii="Times New Roman" w:hAnsi="Times New Roman"/>
          <w:color w:val="000000"/>
          <w:sz w:val="28"/>
        </w:rPr>
        <w:t>ация</w:t>
      </w:r>
      <w:r w:rsidR="005239BD" w:rsidRPr="00816136">
        <w:rPr>
          <w:rFonts w:ascii="Times New Roman" w:hAnsi="Times New Roman"/>
          <w:color w:val="000000"/>
          <w:sz w:val="28"/>
        </w:rPr>
        <w:t xml:space="preserve"> и выполн</w:t>
      </w:r>
      <w:r w:rsidR="002F7FEA">
        <w:rPr>
          <w:rFonts w:ascii="Times New Roman" w:hAnsi="Times New Roman"/>
          <w:color w:val="000000"/>
          <w:sz w:val="28"/>
        </w:rPr>
        <w:t>ение работ</w:t>
      </w:r>
      <w:r w:rsidR="005239BD" w:rsidRPr="00816136">
        <w:rPr>
          <w:rFonts w:ascii="Times New Roman" w:hAnsi="Times New Roman"/>
          <w:color w:val="000000"/>
          <w:sz w:val="28"/>
        </w:rPr>
        <w:t xml:space="preserve"> по строительству и монтажу систем газораспределения и </w:t>
      </w:r>
      <w:proofErr w:type="spellStart"/>
      <w:r w:rsidR="005239BD" w:rsidRPr="00816136">
        <w:rPr>
          <w:rFonts w:ascii="Times New Roman" w:hAnsi="Times New Roman"/>
          <w:color w:val="000000"/>
          <w:sz w:val="28"/>
        </w:rPr>
        <w:t>газопотребления</w:t>
      </w:r>
      <w:proofErr w:type="spellEnd"/>
    </w:p>
    <w:p w:rsidR="00856C75" w:rsidRPr="00856C75" w:rsidRDefault="00856C75" w:rsidP="00856C7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C75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856C75">
        <w:rPr>
          <w:rFonts w:ascii="Times New Roman" w:hAnsi="Times New Roman" w:cs="Times New Roman"/>
          <w:sz w:val="28"/>
          <w:szCs w:val="28"/>
        </w:rPr>
        <w:t>Ответить на вопросы теста.</w:t>
      </w:r>
    </w:p>
    <w:p w:rsidR="00856C75" w:rsidRPr="00856C75" w:rsidRDefault="00856C75" w:rsidP="00856C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75">
        <w:rPr>
          <w:rFonts w:ascii="Times New Roman" w:hAnsi="Times New Roman" w:cs="Times New Roman"/>
          <w:b/>
          <w:sz w:val="28"/>
          <w:szCs w:val="28"/>
        </w:rPr>
        <w:t xml:space="preserve">Форма отчета: </w:t>
      </w:r>
      <w:r w:rsidRPr="00856C75">
        <w:rPr>
          <w:rFonts w:ascii="Times New Roman" w:hAnsi="Times New Roman" w:cs="Times New Roman"/>
          <w:sz w:val="28"/>
          <w:szCs w:val="28"/>
        </w:rPr>
        <w:t>работа оформляется в тетради.</w:t>
      </w:r>
    </w:p>
    <w:p w:rsidR="00856C75" w:rsidRPr="00856C75" w:rsidRDefault="00856C75" w:rsidP="0085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C75" w:rsidRPr="00856C75" w:rsidRDefault="002F7FEA" w:rsidP="00856C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Тестовое задание №3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D5EBD">
        <w:rPr>
          <w:rFonts w:ascii="Times New Roman" w:hAnsi="Times New Roman" w:cs="Times New Roman"/>
          <w:b/>
          <w:bCs/>
          <w:sz w:val="28"/>
          <w:szCs w:val="28"/>
        </w:rPr>
        <w:t xml:space="preserve">. При вводе сети </w:t>
      </w:r>
      <w:proofErr w:type="spellStart"/>
      <w:r w:rsidRPr="00AD5EBD">
        <w:rPr>
          <w:rFonts w:ascii="Times New Roman" w:hAnsi="Times New Roman" w:cs="Times New Roman"/>
          <w:b/>
          <w:bCs/>
          <w:sz w:val="28"/>
          <w:szCs w:val="28"/>
        </w:rPr>
        <w:t>газопотребления</w:t>
      </w:r>
      <w:proofErr w:type="spellEnd"/>
      <w:r w:rsidRPr="00AD5EBD">
        <w:rPr>
          <w:rFonts w:ascii="Times New Roman" w:hAnsi="Times New Roman" w:cs="Times New Roman"/>
          <w:b/>
          <w:bCs/>
          <w:sz w:val="28"/>
          <w:szCs w:val="28"/>
        </w:rPr>
        <w:t xml:space="preserve"> в эксплуатацию и после выполнения ремонтных работ газопроводы, присоединенные к газоиспользующему оборудованию, должны быть продуты: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а)</w:t>
      </w:r>
      <w:r w:rsidRPr="00AD5EBD">
        <w:rPr>
          <w:rFonts w:ascii="Times New Roman" w:hAnsi="Times New Roman" w:cs="Times New Roman"/>
          <w:sz w:val="28"/>
          <w:szCs w:val="28"/>
        </w:rPr>
        <w:t xml:space="preserve"> и</w:t>
      </w:r>
      <w:r w:rsidRPr="00AD5EBD">
        <w:rPr>
          <w:rFonts w:ascii="Times New Roman" w:hAnsi="Times New Roman" w:cs="Times New Roman"/>
          <w:bCs/>
          <w:sz w:val="28"/>
          <w:szCs w:val="28"/>
        </w:rPr>
        <w:t>нертным газом до вытеснения всего воздуха</w:t>
      </w:r>
    </w:p>
    <w:p w:rsidR="00AD5EBD" w:rsidRPr="00970128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128">
        <w:rPr>
          <w:rFonts w:ascii="Times New Roman" w:hAnsi="Times New Roman" w:cs="Times New Roman"/>
          <w:bCs/>
          <w:sz w:val="28"/>
          <w:szCs w:val="28"/>
        </w:rPr>
        <w:t>б)</w:t>
      </w:r>
      <w:r w:rsidRPr="00970128">
        <w:rPr>
          <w:rFonts w:ascii="Times New Roman" w:hAnsi="Times New Roman" w:cs="Times New Roman"/>
          <w:sz w:val="28"/>
          <w:szCs w:val="28"/>
        </w:rPr>
        <w:t xml:space="preserve"> </w:t>
      </w:r>
      <w:r w:rsidRPr="00970128">
        <w:rPr>
          <w:rFonts w:ascii="Times New Roman" w:hAnsi="Times New Roman" w:cs="Times New Roman"/>
          <w:bCs/>
          <w:sz w:val="28"/>
          <w:szCs w:val="28"/>
        </w:rPr>
        <w:t>природным газом до вытеснения всего воздуха;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в)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воздухом до вытеснения всего природного газа.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D5EBD">
        <w:rPr>
          <w:rFonts w:ascii="Times New Roman" w:hAnsi="Times New Roman" w:cs="Times New Roman"/>
          <w:b/>
          <w:bCs/>
          <w:sz w:val="28"/>
          <w:szCs w:val="28"/>
        </w:rPr>
        <w:t xml:space="preserve">. При каком содержании кислорода в </w:t>
      </w:r>
      <w:proofErr w:type="spellStart"/>
      <w:r w:rsidRPr="00AD5EBD">
        <w:rPr>
          <w:rFonts w:ascii="Times New Roman" w:hAnsi="Times New Roman" w:cs="Times New Roman"/>
          <w:b/>
          <w:bCs/>
          <w:sz w:val="28"/>
          <w:szCs w:val="28"/>
        </w:rPr>
        <w:t>газовоздушной</w:t>
      </w:r>
      <w:proofErr w:type="spellEnd"/>
      <w:r w:rsidRPr="00AD5EBD">
        <w:rPr>
          <w:rFonts w:ascii="Times New Roman" w:hAnsi="Times New Roman" w:cs="Times New Roman"/>
          <w:b/>
          <w:bCs/>
          <w:sz w:val="28"/>
          <w:szCs w:val="28"/>
        </w:rPr>
        <w:t xml:space="preserve"> смеси розжиг горелок не допускается?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а)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более 5% по объему;</w:t>
      </w:r>
    </w:p>
    <w:p w:rsidR="00AD5EBD" w:rsidRPr="00970128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128">
        <w:rPr>
          <w:rFonts w:ascii="Times New Roman" w:hAnsi="Times New Roman" w:cs="Times New Roman"/>
          <w:bCs/>
          <w:sz w:val="28"/>
          <w:szCs w:val="28"/>
        </w:rPr>
        <w:t>б)</w:t>
      </w:r>
      <w:r w:rsidRPr="00970128">
        <w:rPr>
          <w:rFonts w:ascii="Times New Roman" w:hAnsi="Times New Roman" w:cs="Times New Roman"/>
          <w:sz w:val="28"/>
          <w:szCs w:val="28"/>
        </w:rPr>
        <w:t xml:space="preserve"> </w:t>
      </w:r>
      <w:r w:rsidRPr="00970128">
        <w:rPr>
          <w:rFonts w:ascii="Times New Roman" w:hAnsi="Times New Roman" w:cs="Times New Roman"/>
          <w:bCs/>
          <w:sz w:val="28"/>
          <w:szCs w:val="28"/>
        </w:rPr>
        <w:t>более 1 % по объему;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в)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более 3 % по объему;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г)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более 10% по объему.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D5EBD">
        <w:rPr>
          <w:rFonts w:ascii="Times New Roman" w:hAnsi="Times New Roman" w:cs="Times New Roman"/>
          <w:b/>
          <w:bCs/>
          <w:sz w:val="28"/>
          <w:szCs w:val="28"/>
        </w:rPr>
        <w:t xml:space="preserve">. Кто принимает решение о консервации и </w:t>
      </w:r>
      <w:proofErr w:type="spellStart"/>
      <w:r w:rsidRPr="00AD5EBD">
        <w:rPr>
          <w:rFonts w:ascii="Times New Roman" w:hAnsi="Times New Roman" w:cs="Times New Roman"/>
          <w:b/>
          <w:bCs/>
          <w:sz w:val="28"/>
          <w:szCs w:val="28"/>
        </w:rPr>
        <w:t>расконсервации</w:t>
      </w:r>
      <w:proofErr w:type="spellEnd"/>
      <w:r w:rsidRPr="00AD5EBD">
        <w:rPr>
          <w:rFonts w:ascii="Times New Roman" w:hAnsi="Times New Roman" w:cs="Times New Roman"/>
          <w:b/>
          <w:bCs/>
          <w:sz w:val="28"/>
          <w:szCs w:val="28"/>
        </w:rPr>
        <w:t xml:space="preserve"> сетей газораспределения и сетей </w:t>
      </w:r>
      <w:proofErr w:type="spellStart"/>
      <w:r w:rsidRPr="00AD5EBD">
        <w:rPr>
          <w:rFonts w:ascii="Times New Roman" w:hAnsi="Times New Roman" w:cs="Times New Roman"/>
          <w:b/>
          <w:bCs/>
          <w:sz w:val="28"/>
          <w:szCs w:val="28"/>
        </w:rPr>
        <w:t>газопотребления</w:t>
      </w:r>
      <w:proofErr w:type="spellEnd"/>
      <w:r w:rsidRPr="00AD5EB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а)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федеральный орган исполнительной власти, осуществляющий функции по контролю (надзору) в сфере промышленной безопасности;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б)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организация, осуществляющая экспертизу промышленной безопасности;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5EBD">
        <w:rPr>
          <w:rFonts w:ascii="Times New Roman" w:hAnsi="Times New Roman" w:cs="Times New Roman"/>
          <w:b/>
          <w:bCs/>
          <w:i/>
          <w:sz w:val="28"/>
          <w:szCs w:val="28"/>
        </w:rPr>
        <w:t>в)</w:t>
      </w:r>
      <w:r w:rsidRPr="00AD5E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организация-собственник с уведомлением федерального органа исполнительной власти, осуществляющего функции по контролю (надзору) в сфере промышленной безопасности.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D5EBD">
        <w:rPr>
          <w:rFonts w:ascii="Times New Roman" w:hAnsi="Times New Roman" w:cs="Times New Roman"/>
          <w:b/>
          <w:bCs/>
          <w:sz w:val="28"/>
          <w:szCs w:val="28"/>
        </w:rPr>
        <w:t xml:space="preserve">. Какие мероприятия должны быть предусмотрены при консервации сетей газораспределения и сетей </w:t>
      </w:r>
      <w:proofErr w:type="spellStart"/>
      <w:r w:rsidRPr="00AD5EBD">
        <w:rPr>
          <w:rFonts w:ascii="Times New Roman" w:hAnsi="Times New Roman" w:cs="Times New Roman"/>
          <w:b/>
          <w:bCs/>
          <w:sz w:val="28"/>
          <w:szCs w:val="28"/>
        </w:rPr>
        <w:t>газопотребления</w:t>
      </w:r>
      <w:proofErr w:type="spellEnd"/>
      <w:r w:rsidRPr="00AD5EB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а)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только обеспечивающие их промышленную и экологическую безопасность;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lastRenderedPageBreak/>
        <w:t>б)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только обеспечивающие их материальную сохранность и предотвращение их разрушения;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в)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 xml:space="preserve">только обеспечивающие восстановление их работоспособности после </w:t>
      </w:r>
      <w:proofErr w:type="spellStart"/>
      <w:r w:rsidRPr="00AD5EBD">
        <w:rPr>
          <w:rFonts w:ascii="Times New Roman" w:hAnsi="Times New Roman" w:cs="Times New Roman"/>
          <w:bCs/>
          <w:sz w:val="28"/>
          <w:szCs w:val="28"/>
        </w:rPr>
        <w:t>расконсервации</w:t>
      </w:r>
      <w:proofErr w:type="spellEnd"/>
      <w:r w:rsidRPr="00AD5EBD">
        <w:rPr>
          <w:rFonts w:ascii="Times New Roman" w:hAnsi="Times New Roman" w:cs="Times New Roman"/>
          <w:bCs/>
          <w:sz w:val="28"/>
          <w:szCs w:val="28"/>
        </w:rPr>
        <w:t>;</w:t>
      </w:r>
    </w:p>
    <w:p w:rsidR="00AD5EBD" w:rsidRPr="00970128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128">
        <w:rPr>
          <w:rFonts w:ascii="Times New Roman" w:hAnsi="Times New Roman" w:cs="Times New Roman"/>
          <w:bCs/>
          <w:sz w:val="28"/>
          <w:szCs w:val="28"/>
        </w:rPr>
        <w:t>г)</w:t>
      </w:r>
      <w:r w:rsidRPr="00970128">
        <w:rPr>
          <w:rFonts w:ascii="Times New Roman" w:hAnsi="Times New Roman" w:cs="Times New Roman"/>
          <w:sz w:val="28"/>
          <w:szCs w:val="28"/>
        </w:rPr>
        <w:t xml:space="preserve"> </w:t>
      </w:r>
      <w:r w:rsidRPr="00970128">
        <w:rPr>
          <w:rFonts w:ascii="Times New Roman" w:hAnsi="Times New Roman" w:cs="Times New Roman"/>
          <w:bCs/>
          <w:sz w:val="28"/>
          <w:szCs w:val="28"/>
        </w:rPr>
        <w:t>все перечисленные мероприятия.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D5EBD">
        <w:rPr>
          <w:rFonts w:ascii="Times New Roman" w:hAnsi="Times New Roman" w:cs="Times New Roman"/>
          <w:b/>
          <w:bCs/>
          <w:sz w:val="28"/>
          <w:szCs w:val="28"/>
        </w:rPr>
        <w:t xml:space="preserve">. По </w:t>
      </w:r>
      <w:proofErr w:type="gramStart"/>
      <w:r w:rsidRPr="00AD5EBD">
        <w:rPr>
          <w:rFonts w:ascii="Times New Roman" w:hAnsi="Times New Roman" w:cs="Times New Roman"/>
          <w:b/>
          <w:bCs/>
          <w:sz w:val="28"/>
          <w:szCs w:val="28"/>
        </w:rPr>
        <w:t>завершении</w:t>
      </w:r>
      <w:proofErr w:type="gramEnd"/>
      <w:r w:rsidRPr="00AD5EBD">
        <w:rPr>
          <w:rFonts w:ascii="Times New Roman" w:hAnsi="Times New Roman" w:cs="Times New Roman"/>
          <w:b/>
          <w:bCs/>
          <w:sz w:val="28"/>
          <w:szCs w:val="28"/>
        </w:rPr>
        <w:t xml:space="preserve"> каких работ осуществляется приемка сети </w:t>
      </w:r>
      <w:proofErr w:type="spellStart"/>
      <w:r w:rsidRPr="00AD5EBD">
        <w:rPr>
          <w:rFonts w:ascii="Times New Roman" w:hAnsi="Times New Roman" w:cs="Times New Roman"/>
          <w:b/>
          <w:bCs/>
          <w:sz w:val="28"/>
          <w:szCs w:val="28"/>
        </w:rPr>
        <w:t>газопотребления</w:t>
      </w:r>
      <w:proofErr w:type="spellEnd"/>
      <w:r w:rsidRPr="00AD5EBD">
        <w:rPr>
          <w:rFonts w:ascii="Times New Roman" w:hAnsi="Times New Roman" w:cs="Times New Roman"/>
          <w:b/>
          <w:bCs/>
          <w:sz w:val="28"/>
          <w:szCs w:val="28"/>
        </w:rPr>
        <w:t xml:space="preserve"> в эксплуатацию?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а)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по завершении строительных и монтажных работ;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б)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по завершении строительных, монтажных работ, а также пусконаладочных работ;</w:t>
      </w:r>
    </w:p>
    <w:p w:rsidR="00AD5EBD" w:rsidRPr="00970128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128">
        <w:rPr>
          <w:rFonts w:ascii="Times New Roman" w:hAnsi="Times New Roman" w:cs="Times New Roman"/>
          <w:bCs/>
          <w:sz w:val="28"/>
          <w:szCs w:val="28"/>
        </w:rPr>
        <w:t>в)</w:t>
      </w:r>
      <w:r w:rsidRPr="00970128">
        <w:rPr>
          <w:rFonts w:ascii="Times New Roman" w:hAnsi="Times New Roman" w:cs="Times New Roman"/>
          <w:sz w:val="28"/>
          <w:szCs w:val="28"/>
        </w:rPr>
        <w:t xml:space="preserve"> </w:t>
      </w:r>
      <w:r w:rsidRPr="00970128">
        <w:rPr>
          <w:rFonts w:ascii="Times New Roman" w:hAnsi="Times New Roman" w:cs="Times New Roman"/>
          <w:bCs/>
          <w:sz w:val="28"/>
          <w:szCs w:val="28"/>
        </w:rPr>
        <w:t xml:space="preserve">по завершении строительных, монтажных работ, а также пусконаладочных работ и комплексного </w:t>
      </w:r>
      <w:proofErr w:type="spellStart"/>
      <w:r w:rsidRPr="00970128">
        <w:rPr>
          <w:rFonts w:ascii="Times New Roman" w:hAnsi="Times New Roman" w:cs="Times New Roman"/>
          <w:bCs/>
          <w:sz w:val="28"/>
          <w:szCs w:val="28"/>
        </w:rPr>
        <w:t>опробывания</w:t>
      </w:r>
      <w:proofErr w:type="spellEnd"/>
      <w:r w:rsidRPr="00970128">
        <w:rPr>
          <w:rFonts w:ascii="Times New Roman" w:hAnsi="Times New Roman" w:cs="Times New Roman"/>
          <w:bCs/>
          <w:sz w:val="28"/>
          <w:szCs w:val="28"/>
        </w:rPr>
        <w:t xml:space="preserve"> оборудования.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D5EBD">
        <w:rPr>
          <w:rFonts w:ascii="Times New Roman" w:hAnsi="Times New Roman" w:cs="Times New Roman"/>
          <w:b/>
          <w:bCs/>
          <w:sz w:val="28"/>
          <w:szCs w:val="28"/>
        </w:rPr>
        <w:t xml:space="preserve">. Лицо, ответственное за безопасность эксплуатации сетей газораспределения и </w:t>
      </w:r>
      <w:proofErr w:type="spellStart"/>
      <w:r w:rsidRPr="00AD5EBD">
        <w:rPr>
          <w:rFonts w:ascii="Times New Roman" w:hAnsi="Times New Roman" w:cs="Times New Roman"/>
          <w:b/>
          <w:bCs/>
          <w:sz w:val="28"/>
          <w:szCs w:val="28"/>
        </w:rPr>
        <w:t>газоптребления</w:t>
      </w:r>
      <w:proofErr w:type="spellEnd"/>
      <w:r w:rsidRPr="00AD5EBD">
        <w:rPr>
          <w:rFonts w:ascii="Times New Roman" w:hAnsi="Times New Roman" w:cs="Times New Roman"/>
          <w:b/>
          <w:bCs/>
          <w:sz w:val="28"/>
          <w:szCs w:val="28"/>
        </w:rPr>
        <w:t>, должно быть назначено приказом:</w:t>
      </w:r>
    </w:p>
    <w:p w:rsidR="00AD5EBD" w:rsidRPr="00970128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128">
        <w:rPr>
          <w:rFonts w:ascii="Times New Roman" w:hAnsi="Times New Roman" w:cs="Times New Roman"/>
          <w:bCs/>
          <w:sz w:val="28"/>
          <w:szCs w:val="28"/>
        </w:rPr>
        <w:t>а)</w:t>
      </w:r>
      <w:r w:rsidRPr="00970128">
        <w:rPr>
          <w:rFonts w:ascii="Times New Roman" w:hAnsi="Times New Roman" w:cs="Times New Roman"/>
          <w:sz w:val="28"/>
          <w:szCs w:val="28"/>
        </w:rPr>
        <w:t xml:space="preserve"> </w:t>
      </w:r>
      <w:r w:rsidRPr="00970128">
        <w:rPr>
          <w:rFonts w:ascii="Times New Roman" w:hAnsi="Times New Roman" w:cs="Times New Roman"/>
          <w:bCs/>
          <w:sz w:val="28"/>
          <w:szCs w:val="28"/>
        </w:rPr>
        <w:t xml:space="preserve">до приемки сетей газораспределения и </w:t>
      </w:r>
      <w:proofErr w:type="spellStart"/>
      <w:r w:rsidRPr="00970128">
        <w:rPr>
          <w:rFonts w:ascii="Times New Roman" w:hAnsi="Times New Roman" w:cs="Times New Roman"/>
          <w:bCs/>
          <w:sz w:val="28"/>
          <w:szCs w:val="28"/>
        </w:rPr>
        <w:t>газопотребления</w:t>
      </w:r>
      <w:proofErr w:type="spellEnd"/>
      <w:r w:rsidRPr="00970128">
        <w:rPr>
          <w:rFonts w:ascii="Times New Roman" w:hAnsi="Times New Roman" w:cs="Times New Roman"/>
          <w:bCs/>
          <w:sz w:val="28"/>
          <w:szCs w:val="28"/>
        </w:rPr>
        <w:t>;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б)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 xml:space="preserve">после подписания акта приемки сетей газораспределения и </w:t>
      </w:r>
      <w:proofErr w:type="spellStart"/>
      <w:r w:rsidRPr="00AD5EBD">
        <w:rPr>
          <w:rFonts w:ascii="Times New Roman" w:hAnsi="Times New Roman" w:cs="Times New Roman"/>
          <w:bCs/>
          <w:sz w:val="28"/>
          <w:szCs w:val="28"/>
        </w:rPr>
        <w:t>газопотребления</w:t>
      </w:r>
      <w:proofErr w:type="spellEnd"/>
      <w:r w:rsidRPr="00AD5EBD">
        <w:rPr>
          <w:rFonts w:ascii="Times New Roman" w:hAnsi="Times New Roman" w:cs="Times New Roman"/>
          <w:bCs/>
          <w:sz w:val="28"/>
          <w:szCs w:val="28"/>
        </w:rPr>
        <w:t xml:space="preserve"> приемочной комиссией;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в)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в ходе работы приемочной комиссии.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D5EBD">
        <w:rPr>
          <w:rFonts w:ascii="Times New Roman" w:hAnsi="Times New Roman" w:cs="Times New Roman"/>
          <w:b/>
          <w:bCs/>
          <w:sz w:val="28"/>
          <w:szCs w:val="28"/>
        </w:rPr>
        <w:t xml:space="preserve">. Кто осуществляет государственный контроль (надзор) при эксплуатации сетей газораспределения и </w:t>
      </w:r>
      <w:proofErr w:type="spellStart"/>
      <w:r w:rsidRPr="00AD5EBD">
        <w:rPr>
          <w:rFonts w:ascii="Times New Roman" w:hAnsi="Times New Roman" w:cs="Times New Roman"/>
          <w:b/>
          <w:bCs/>
          <w:sz w:val="28"/>
          <w:szCs w:val="28"/>
        </w:rPr>
        <w:t>газопотребления</w:t>
      </w:r>
      <w:proofErr w:type="spellEnd"/>
      <w:r w:rsidRPr="00AD5EB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а)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Федеральная служба по надзору в сфере природопользования;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б)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Федеральное агентство по техническому регулированию и метрологии;</w:t>
      </w:r>
    </w:p>
    <w:p w:rsidR="00AD5EBD" w:rsidRPr="00970128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128">
        <w:rPr>
          <w:rFonts w:ascii="Times New Roman" w:hAnsi="Times New Roman" w:cs="Times New Roman"/>
          <w:bCs/>
          <w:sz w:val="28"/>
          <w:szCs w:val="28"/>
        </w:rPr>
        <w:t>в)</w:t>
      </w:r>
      <w:r w:rsidRPr="00970128">
        <w:rPr>
          <w:rFonts w:ascii="Times New Roman" w:hAnsi="Times New Roman" w:cs="Times New Roman"/>
          <w:sz w:val="28"/>
          <w:szCs w:val="28"/>
        </w:rPr>
        <w:t xml:space="preserve"> </w:t>
      </w:r>
      <w:r w:rsidRPr="00970128">
        <w:rPr>
          <w:rFonts w:ascii="Times New Roman" w:hAnsi="Times New Roman" w:cs="Times New Roman"/>
          <w:bCs/>
          <w:sz w:val="28"/>
          <w:szCs w:val="28"/>
        </w:rPr>
        <w:t>Федеральная служба по экологическому, технологическому и атомному надзору;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г)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Федеральная служба по надзору в сфере защиты прав потребителей и благополучия человека.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D5EB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D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Pr="00AD5EBD">
        <w:rPr>
          <w:rFonts w:ascii="Times New Roman" w:hAnsi="Times New Roman" w:cs="Times New Roman"/>
          <w:b/>
          <w:bCs/>
          <w:sz w:val="28"/>
          <w:szCs w:val="28"/>
        </w:rPr>
        <w:t>течение</w:t>
      </w:r>
      <w:proofErr w:type="gramEnd"/>
      <w:r w:rsidRPr="00AD5EBD">
        <w:rPr>
          <w:rFonts w:ascii="Times New Roman" w:hAnsi="Times New Roman" w:cs="Times New Roman"/>
          <w:b/>
          <w:bCs/>
          <w:sz w:val="28"/>
          <w:szCs w:val="28"/>
        </w:rPr>
        <w:t xml:space="preserve"> какого времени организация, осуществляющая деятельность по эксплуатации сетей газораспределения и </w:t>
      </w:r>
      <w:proofErr w:type="spellStart"/>
      <w:r w:rsidRPr="00AD5EBD">
        <w:rPr>
          <w:rFonts w:ascii="Times New Roman" w:hAnsi="Times New Roman" w:cs="Times New Roman"/>
          <w:b/>
          <w:bCs/>
          <w:sz w:val="28"/>
          <w:szCs w:val="28"/>
        </w:rPr>
        <w:t>газопотребления</w:t>
      </w:r>
      <w:proofErr w:type="spellEnd"/>
      <w:r w:rsidRPr="00AD5EBD">
        <w:rPr>
          <w:rFonts w:ascii="Times New Roman" w:hAnsi="Times New Roman" w:cs="Times New Roman"/>
          <w:b/>
          <w:bCs/>
          <w:sz w:val="28"/>
          <w:szCs w:val="28"/>
        </w:rPr>
        <w:t xml:space="preserve"> должна хранить проектную и исполнительную документацию?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а)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В течение 30 лет с начала эксплуатации;</w:t>
      </w:r>
    </w:p>
    <w:p w:rsidR="00AD5EBD" w:rsidRPr="00970128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128">
        <w:rPr>
          <w:rFonts w:ascii="Times New Roman" w:hAnsi="Times New Roman" w:cs="Times New Roman"/>
          <w:bCs/>
          <w:sz w:val="28"/>
          <w:szCs w:val="28"/>
        </w:rPr>
        <w:t>б)</w:t>
      </w:r>
      <w:r w:rsidRPr="00970128">
        <w:rPr>
          <w:rFonts w:ascii="Times New Roman" w:hAnsi="Times New Roman" w:cs="Times New Roman"/>
          <w:sz w:val="28"/>
          <w:szCs w:val="28"/>
        </w:rPr>
        <w:t xml:space="preserve"> </w:t>
      </w:r>
      <w:r w:rsidRPr="00970128">
        <w:rPr>
          <w:rFonts w:ascii="Times New Roman" w:hAnsi="Times New Roman" w:cs="Times New Roman"/>
          <w:bCs/>
          <w:sz w:val="28"/>
          <w:szCs w:val="28"/>
        </w:rPr>
        <w:t>в течение всего срока эксплуатации опасного производственного объекта (до ликвидации);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в)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в течение 50 лет с момента подписания акта сдачи-приемки объектов в эксплуатацию;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lastRenderedPageBreak/>
        <w:t>г)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срок хранения документов устанавливается организацией-владельцем.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D5EBD">
        <w:rPr>
          <w:rFonts w:ascii="Times New Roman" w:hAnsi="Times New Roman" w:cs="Times New Roman"/>
          <w:b/>
          <w:bCs/>
          <w:sz w:val="28"/>
          <w:szCs w:val="28"/>
        </w:rPr>
        <w:t>. Каков количественный состав бригады работников, выполняющих газоопасные работы в колодцах, туннелях и коллекторах?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а)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газоопасные работы выполняются бригадой в составе не менее 2 человек под руководством специалиста;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б)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газоопасные работы выполняются бригадой в составе не менее 3 человек. Руководство поручается наиболее квалифицированному рабочему;</w:t>
      </w:r>
    </w:p>
    <w:p w:rsidR="00AD5EBD" w:rsidRPr="00970128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128">
        <w:rPr>
          <w:rFonts w:ascii="Times New Roman" w:hAnsi="Times New Roman" w:cs="Times New Roman"/>
          <w:bCs/>
          <w:sz w:val="28"/>
          <w:szCs w:val="28"/>
        </w:rPr>
        <w:t>в)</w:t>
      </w:r>
      <w:r w:rsidRPr="00970128">
        <w:rPr>
          <w:rFonts w:ascii="Times New Roman" w:hAnsi="Times New Roman" w:cs="Times New Roman"/>
          <w:sz w:val="28"/>
          <w:szCs w:val="28"/>
        </w:rPr>
        <w:t xml:space="preserve"> </w:t>
      </w:r>
      <w:r w:rsidRPr="00970128">
        <w:rPr>
          <w:rFonts w:ascii="Times New Roman" w:hAnsi="Times New Roman" w:cs="Times New Roman"/>
          <w:bCs/>
          <w:sz w:val="28"/>
          <w:szCs w:val="28"/>
        </w:rPr>
        <w:t>газоопасные работы выполняются бригадой в составе не менее 3 человек под руководством специалиста;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EBD">
        <w:rPr>
          <w:rFonts w:ascii="Times New Roman" w:hAnsi="Times New Roman" w:cs="Times New Roman"/>
          <w:bCs/>
          <w:sz w:val="28"/>
          <w:szCs w:val="28"/>
        </w:rPr>
        <w:t>г)</w:t>
      </w:r>
      <w:r w:rsidRPr="00AD5EBD">
        <w:rPr>
          <w:rFonts w:ascii="Times New Roman" w:hAnsi="Times New Roman" w:cs="Times New Roman"/>
          <w:sz w:val="28"/>
          <w:szCs w:val="28"/>
        </w:rPr>
        <w:t xml:space="preserve"> </w:t>
      </w:r>
      <w:r w:rsidRPr="00AD5EBD">
        <w:rPr>
          <w:rFonts w:ascii="Times New Roman" w:hAnsi="Times New Roman" w:cs="Times New Roman"/>
          <w:bCs/>
          <w:sz w:val="28"/>
          <w:szCs w:val="28"/>
        </w:rPr>
        <w:t>газоопасные работы выполняются бригадой в составе не менее 2 человек. Руководство поручается наиболее квалифицированному рабочему.</w:t>
      </w:r>
    </w:p>
    <w:p w:rsidR="00AD5EBD" w:rsidRPr="00AD5EBD" w:rsidRDefault="00AD5EBD" w:rsidP="00AD5E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6C75" w:rsidRPr="002F7FEA" w:rsidRDefault="00856C75" w:rsidP="0085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C75" w:rsidRPr="00856C75" w:rsidRDefault="00856C75" w:rsidP="00856C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75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856C75" w:rsidRPr="00856C75" w:rsidRDefault="00856C75" w:rsidP="00856C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75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856C75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856C75">
        <w:rPr>
          <w:rFonts w:ascii="Times New Roman" w:hAnsi="Times New Roman" w:cs="Times New Roman"/>
          <w:sz w:val="28"/>
          <w:szCs w:val="28"/>
        </w:rPr>
        <w:t xml:space="preserve"> выставляется студенту, при выполнении 100% заданий теста</w:t>
      </w:r>
    </w:p>
    <w:p w:rsidR="00856C75" w:rsidRPr="00856C75" w:rsidRDefault="00856C75" w:rsidP="0085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C75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856C75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856C75">
        <w:rPr>
          <w:rFonts w:ascii="Times New Roman" w:hAnsi="Times New Roman" w:cs="Times New Roman"/>
          <w:sz w:val="28"/>
          <w:szCs w:val="28"/>
        </w:rPr>
        <w:t xml:space="preserve"> выставляется студенту, при выполнении 75% заданий теста</w:t>
      </w:r>
    </w:p>
    <w:p w:rsidR="00856C75" w:rsidRPr="00856C75" w:rsidRDefault="00856C75" w:rsidP="0085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C75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856C75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856C75">
        <w:rPr>
          <w:rFonts w:ascii="Times New Roman" w:hAnsi="Times New Roman" w:cs="Times New Roman"/>
          <w:sz w:val="28"/>
          <w:szCs w:val="28"/>
        </w:rPr>
        <w:t xml:space="preserve"> выставляется студенту, при выполнении 50% заданий теста</w:t>
      </w:r>
    </w:p>
    <w:p w:rsidR="00856C75" w:rsidRPr="00856C75" w:rsidRDefault="00856C75" w:rsidP="00856C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75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856C75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856C75">
        <w:rPr>
          <w:rFonts w:ascii="Times New Roman" w:hAnsi="Times New Roman" w:cs="Times New Roman"/>
          <w:sz w:val="28"/>
          <w:szCs w:val="28"/>
        </w:rPr>
        <w:t xml:space="preserve"> выставляется студенту, при выполнении  менее 50% заданий теста</w:t>
      </w:r>
    </w:p>
    <w:p w:rsidR="00856C75" w:rsidRPr="00856C75" w:rsidRDefault="00856C75" w:rsidP="00856C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0C2" w:rsidRPr="00856C75" w:rsidRDefault="005F50C2" w:rsidP="0085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50C2" w:rsidRPr="00856C75" w:rsidSect="00B2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70B3A"/>
    <w:multiLevelType w:val="hybridMultilevel"/>
    <w:tmpl w:val="DF762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462499"/>
    <w:multiLevelType w:val="hybridMultilevel"/>
    <w:tmpl w:val="429E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B3CF9"/>
    <w:multiLevelType w:val="hybridMultilevel"/>
    <w:tmpl w:val="E286CAB4"/>
    <w:lvl w:ilvl="0" w:tplc="E45086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11A90"/>
    <w:rsid w:val="000201B1"/>
    <w:rsid w:val="00157E6F"/>
    <w:rsid w:val="00172C75"/>
    <w:rsid w:val="0018092A"/>
    <w:rsid w:val="00284B7C"/>
    <w:rsid w:val="002907B8"/>
    <w:rsid w:val="002F7FEA"/>
    <w:rsid w:val="00311A90"/>
    <w:rsid w:val="005239BD"/>
    <w:rsid w:val="005E62E4"/>
    <w:rsid w:val="005F50C2"/>
    <w:rsid w:val="00794301"/>
    <w:rsid w:val="007A37BF"/>
    <w:rsid w:val="00856C75"/>
    <w:rsid w:val="0087251B"/>
    <w:rsid w:val="00910893"/>
    <w:rsid w:val="00970128"/>
    <w:rsid w:val="00A1550B"/>
    <w:rsid w:val="00AD5EBD"/>
    <w:rsid w:val="00B25DA5"/>
    <w:rsid w:val="00C73BC7"/>
    <w:rsid w:val="00CC5CB2"/>
    <w:rsid w:val="00D00BF9"/>
    <w:rsid w:val="00D34047"/>
    <w:rsid w:val="00D87FF1"/>
    <w:rsid w:val="00E7715B"/>
    <w:rsid w:val="00E829D4"/>
    <w:rsid w:val="00EA2AED"/>
    <w:rsid w:val="00EA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C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C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LAX</cp:lastModifiedBy>
  <cp:revision>11</cp:revision>
  <dcterms:created xsi:type="dcterms:W3CDTF">2016-12-22T06:40:00Z</dcterms:created>
  <dcterms:modified xsi:type="dcterms:W3CDTF">2018-10-19T11:44:00Z</dcterms:modified>
</cp:coreProperties>
</file>