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7DF" w:rsidRDefault="00D867DF" w:rsidP="00D867DF">
      <w:pPr>
        <w:spacing w:after="0" w:line="360" w:lineRule="auto"/>
        <w:jc w:val="center"/>
        <w:rPr>
          <w:szCs w:val="24"/>
        </w:rPr>
      </w:pPr>
    </w:p>
    <w:p w:rsidR="00D867DF" w:rsidRDefault="00D867DF" w:rsidP="00D867DF">
      <w:pPr>
        <w:spacing w:after="0" w:line="360" w:lineRule="auto"/>
        <w:jc w:val="center"/>
        <w:rPr>
          <w:szCs w:val="24"/>
        </w:rPr>
      </w:pPr>
    </w:p>
    <w:p w:rsidR="00D867DF" w:rsidRPr="004B28F5" w:rsidRDefault="00D867DF" w:rsidP="00D867DF">
      <w:pPr>
        <w:spacing w:after="0" w:line="360" w:lineRule="auto"/>
        <w:jc w:val="center"/>
        <w:rPr>
          <w:szCs w:val="24"/>
        </w:rPr>
      </w:pPr>
      <w:r w:rsidRPr="004B28F5">
        <w:rPr>
          <w:szCs w:val="24"/>
        </w:rPr>
        <w:t>МУНИЦИПАЛЬНОЕ БЮДЖЕТНОЕ ОБЩЕОБРАЗОВАТЕЛЬНОЕ УЧРЕЖДЕНИЕ</w:t>
      </w:r>
    </w:p>
    <w:p w:rsidR="00D867DF" w:rsidRPr="004B28F5" w:rsidRDefault="00D867DF" w:rsidP="00D867DF">
      <w:pPr>
        <w:spacing w:after="0" w:line="360" w:lineRule="auto"/>
        <w:jc w:val="center"/>
        <w:rPr>
          <w:szCs w:val="24"/>
        </w:rPr>
      </w:pPr>
      <w:r w:rsidRPr="004B28F5">
        <w:rPr>
          <w:szCs w:val="24"/>
        </w:rPr>
        <w:t>НАЧАЛЬНАЯ ОБЩЕОБРАЗОВАТЕЛЬНАЯ ШКОЛА №21 Г. ЮЖНО-САХАЛИНСКА</w:t>
      </w:r>
    </w:p>
    <w:p w:rsidR="00D867DF" w:rsidRPr="00F3785B" w:rsidRDefault="00D867DF" w:rsidP="00D867DF">
      <w:pPr>
        <w:spacing w:after="0" w:line="360" w:lineRule="auto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867DF" w:rsidRPr="00902635" w:rsidTr="00AC67A1">
        <w:tc>
          <w:tcPr>
            <w:tcW w:w="3190" w:type="dxa"/>
          </w:tcPr>
          <w:p w:rsidR="00D867DF" w:rsidRPr="00902635" w:rsidRDefault="00D867DF" w:rsidP="00AC67A1">
            <w:pPr>
              <w:rPr>
                <w:sz w:val="24"/>
                <w:szCs w:val="24"/>
              </w:rPr>
            </w:pPr>
            <w:r w:rsidRPr="00902635">
              <w:rPr>
                <w:sz w:val="24"/>
                <w:szCs w:val="24"/>
              </w:rPr>
              <w:t>РАССМОТРЕНО</w:t>
            </w:r>
          </w:p>
          <w:p w:rsidR="00D867DF" w:rsidRPr="00902635" w:rsidRDefault="00D867DF" w:rsidP="00AC67A1">
            <w:pPr>
              <w:rPr>
                <w:sz w:val="24"/>
                <w:szCs w:val="24"/>
              </w:rPr>
            </w:pPr>
            <w:r w:rsidRPr="00902635">
              <w:rPr>
                <w:sz w:val="24"/>
                <w:szCs w:val="24"/>
              </w:rPr>
              <w:t>Методическим объединением</w:t>
            </w:r>
          </w:p>
          <w:p w:rsidR="00D867DF" w:rsidRPr="00902635" w:rsidRDefault="00D867DF" w:rsidP="00AC67A1">
            <w:pPr>
              <w:rPr>
                <w:sz w:val="24"/>
                <w:szCs w:val="24"/>
              </w:rPr>
            </w:pPr>
            <w:r w:rsidRPr="00902635">
              <w:rPr>
                <w:sz w:val="24"/>
                <w:szCs w:val="24"/>
              </w:rPr>
              <w:t>классных руководителей</w:t>
            </w:r>
          </w:p>
          <w:p w:rsidR="00D867DF" w:rsidRPr="00902635" w:rsidRDefault="00D867DF" w:rsidP="00AC67A1">
            <w:pPr>
              <w:rPr>
                <w:sz w:val="24"/>
                <w:szCs w:val="24"/>
              </w:rPr>
            </w:pPr>
            <w:r w:rsidRPr="00902635">
              <w:rPr>
                <w:sz w:val="24"/>
                <w:szCs w:val="24"/>
              </w:rPr>
              <w:t>Протокол № __</w:t>
            </w:r>
            <w:proofErr w:type="gramStart"/>
            <w:r w:rsidRPr="00902635">
              <w:rPr>
                <w:sz w:val="24"/>
                <w:szCs w:val="24"/>
              </w:rPr>
              <w:t>от  _</w:t>
            </w:r>
            <w:proofErr w:type="gramEnd"/>
            <w:r w:rsidRPr="00902635">
              <w:rPr>
                <w:sz w:val="24"/>
                <w:szCs w:val="24"/>
              </w:rPr>
              <w:t xml:space="preserve">_______                                                            </w:t>
            </w:r>
          </w:p>
          <w:p w:rsidR="00D867DF" w:rsidRPr="00902635" w:rsidRDefault="00D867DF" w:rsidP="00AC67A1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D867DF" w:rsidRPr="00902635" w:rsidRDefault="00D867DF" w:rsidP="00AC67A1">
            <w:pPr>
              <w:rPr>
                <w:sz w:val="24"/>
                <w:szCs w:val="24"/>
              </w:rPr>
            </w:pPr>
            <w:r w:rsidRPr="00902635">
              <w:rPr>
                <w:sz w:val="24"/>
                <w:szCs w:val="24"/>
              </w:rPr>
              <w:t>СОГЛАСОВАНО</w:t>
            </w:r>
          </w:p>
          <w:p w:rsidR="00D867DF" w:rsidRPr="00902635" w:rsidRDefault="00D867DF" w:rsidP="00AC67A1">
            <w:pPr>
              <w:rPr>
                <w:sz w:val="24"/>
                <w:szCs w:val="24"/>
              </w:rPr>
            </w:pPr>
            <w:r w:rsidRPr="00902635">
              <w:rPr>
                <w:sz w:val="24"/>
                <w:szCs w:val="24"/>
              </w:rPr>
              <w:t>Заместитель директора по ВР</w:t>
            </w:r>
          </w:p>
          <w:p w:rsidR="00D867DF" w:rsidRPr="00902635" w:rsidRDefault="00D867DF" w:rsidP="00AC67A1">
            <w:pPr>
              <w:rPr>
                <w:sz w:val="24"/>
                <w:szCs w:val="24"/>
              </w:rPr>
            </w:pPr>
            <w:r w:rsidRPr="00902635">
              <w:rPr>
                <w:sz w:val="24"/>
                <w:szCs w:val="24"/>
              </w:rPr>
              <w:t xml:space="preserve">  ________  </w:t>
            </w:r>
            <w:proofErr w:type="spellStart"/>
            <w:r w:rsidRPr="00902635">
              <w:rPr>
                <w:sz w:val="24"/>
                <w:szCs w:val="24"/>
              </w:rPr>
              <w:t>О.Н.Сапунова</w:t>
            </w:r>
            <w:proofErr w:type="spellEnd"/>
            <w:r w:rsidRPr="00902635">
              <w:rPr>
                <w:sz w:val="24"/>
                <w:szCs w:val="24"/>
              </w:rPr>
              <w:t xml:space="preserve">       </w:t>
            </w:r>
          </w:p>
          <w:p w:rsidR="00D867DF" w:rsidRPr="00902635" w:rsidRDefault="00D867DF" w:rsidP="00AC67A1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D867DF" w:rsidRPr="00902635" w:rsidRDefault="00D867DF" w:rsidP="00AC67A1">
            <w:pPr>
              <w:spacing w:line="240" w:lineRule="atLeast"/>
              <w:rPr>
                <w:sz w:val="24"/>
                <w:szCs w:val="24"/>
              </w:rPr>
            </w:pPr>
            <w:r w:rsidRPr="00902635">
              <w:rPr>
                <w:sz w:val="24"/>
                <w:szCs w:val="24"/>
              </w:rPr>
              <w:t xml:space="preserve">УТВЕРЖДАЮ </w:t>
            </w:r>
          </w:p>
          <w:p w:rsidR="00D867DF" w:rsidRDefault="00D867DF" w:rsidP="00AC67A1">
            <w:pPr>
              <w:spacing w:line="240" w:lineRule="atLeast"/>
              <w:rPr>
                <w:sz w:val="24"/>
                <w:szCs w:val="24"/>
              </w:rPr>
            </w:pPr>
            <w:r w:rsidRPr="00902635">
              <w:rPr>
                <w:sz w:val="24"/>
                <w:szCs w:val="24"/>
              </w:rPr>
              <w:t xml:space="preserve">Директор МБОУ НОШ № 21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_________В. М. </w:t>
            </w:r>
            <w:proofErr w:type="spellStart"/>
            <w:r>
              <w:rPr>
                <w:sz w:val="24"/>
                <w:szCs w:val="24"/>
              </w:rPr>
              <w:t>Чен</w:t>
            </w:r>
            <w:proofErr w:type="spellEnd"/>
          </w:p>
          <w:p w:rsidR="00D867DF" w:rsidRPr="00902635" w:rsidRDefault="00D867DF" w:rsidP="00AC67A1">
            <w:pPr>
              <w:spacing w:line="240" w:lineRule="atLeast"/>
              <w:rPr>
                <w:sz w:val="24"/>
                <w:szCs w:val="24"/>
              </w:rPr>
            </w:pPr>
            <w:r w:rsidRPr="00902635">
              <w:rPr>
                <w:sz w:val="24"/>
                <w:szCs w:val="24"/>
              </w:rPr>
              <w:t>Приказ _____ от ____20</w:t>
            </w:r>
            <w:r w:rsidR="004E0C71">
              <w:rPr>
                <w:sz w:val="24"/>
                <w:szCs w:val="24"/>
              </w:rPr>
              <w:t>22</w:t>
            </w:r>
            <w:r w:rsidRPr="00902635">
              <w:rPr>
                <w:sz w:val="24"/>
                <w:szCs w:val="24"/>
              </w:rPr>
              <w:t>г.</w:t>
            </w:r>
          </w:p>
          <w:p w:rsidR="00D867DF" w:rsidRPr="00902635" w:rsidRDefault="00D867DF" w:rsidP="00AC67A1">
            <w:pPr>
              <w:spacing w:after="300"/>
              <w:rPr>
                <w:sz w:val="24"/>
                <w:szCs w:val="24"/>
              </w:rPr>
            </w:pPr>
          </w:p>
        </w:tc>
      </w:tr>
    </w:tbl>
    <w:p w:rsidR="00D867DF" w:rsidRPr="00F3785B" w:rsidRDefault="00D867DF" w:rsidP="00D867DF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.</w:t>
      </w:r>
    </w:p>
    <w:p w:rsidR="00D867DF" w:rsidRPr="00F3785B" w:rsidRDefault="00D867DF" w:rsidP="00D867DF">
      <w:pPr>
        <w:spacing w:after="0"/>
        <w:rPr>
          <w:bCs/>
          <w:sz w:val="28"/>
          <w:szCs w:val="28"/>
        </w:rPr>
      </w:pPr>
    </w:p>
    <w:p w:rsidR="00D867DF" w:rsidRPr="00F3785B" w:rsidRDefault="00D867DF" w:rsidP="00D867DF">
      <w:pPr>
        <w:spacing w:after="0"/>
        <w:rPr>
          <w:bCs/>
          <w:sz w:val="28"/>
          <w:szCs w:val="28"/>
        </w:rPr>
      </w:pPr>
    </w:p>
    <w:p w:rsidR="00D867DF" w:rsidRPr="00F3785B" w:rsidRDefault="00D867DF" w:rsidP="00D867DF">
      <w:pPr>
        <w:spacing w:after="0"/>
        <w:ind w:left="540"/>
        <w:jc w:val="center"/>
        <w:rPr>
          <w:bCs/>
          <w:color w:val="00000A"/>
          <w:sz w:val="28"/>
          <w:szCs w:val="28"/>
        </w:rPr>
      </w:pPr>
      <w:r w:rsidRPr="00F3785B">
        <w:rPr>
          <w:bCs/>
          <w:color w:val="00000A"/>
          <w:sz w:val="28"/>
          <w:szCs w:val="28"/>
        </w:rPr>
        <w:t xml:space="preserve">ПРОГРАММА ВНЕУРОЧНОЙ ДЕЯТЕЛЬНОСТИ </w:t>
      </w:r>
    </w:p>
    <w:p w:rsidR="00D867DF" w:rsidRPr="00863F5F" w:rsidRDefault="00D867DF" w:rsidP="00D867DF">
      <w:pPr>
        <w:spacing w:after="0"/>
        <w:ind w:left="540"/>
        <w:jc w:val="center"/>
        <w:rPr>
          <w:b/>
          <w:bCs/>
          <w:sz w:val="28"/>
          <w:szCs w:val="28"/>
        </w:rPr>
      </w:pPr>
      <w:r w:rsidRPr="00863F5F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Математическая шкатулка</w:t>
      </w:r>
      <w:r w:rsidRPr="00863F5F">
        <w:rPr>
          <w:b/>
          <w:bCs/>
          <w:sz w:val="28"/>
          <w:szCs w:val="28"/>
        </w:rPr>
        <w:t>»</w:t>
      </w:r>
    </w:p>
    <w:p w:rsidR="00D867DF" w:rsidRPr="00F3785B" w:rsidRDefault="00D867DF" w:rsidP="00D867DF">
      <w:pPr>
        <w:spacing w:after="0"/>
        <w:ind w:left="540"/>
        <w:jc w:val="center"/>
        <w:rPr>
          <w:b/>
          <w:bCs/>
          <w:color w:val="00000A"/>
          <w:sz w:val="28"/>
          <w:szCs w:val="28"/>
        </w:rPr>
      </w:pPr>
    </w:p>
    <w:p w:rsidR="00D867DF" w:rsidRPr="00F3785B" w:rsidRDefault="00D867DF" w:rsidP="00D867DF">
      <w:pPr>
        <w:spacing w:after="0"/>
        <w:ind w:left="540"/>
        <w:jc w:val="center"/>
        <w:rPr>
          <w:b/>
          <w:bCs/>
          <w:sz w:val="28"/>
          <w:szCs w:val="28"/>
        </w:rPr>
      </w:pPr>
    </w:p>
    <w:p w:rsidR="00D867DF" w:rsidRPr="00F3785B" w:rsidRDefault="00D867DF" w:rsidP="00D867DF">
      <w:pPr>
        <w:spacing w:after="0"/>
        <w:ind w:left="540"/>
        <w:rPr>
          <w:b/>
          <w:bCs/>
          <w:sz w:val="28"/>
          <w:szCs w:val="28"/>
        </w:rPr>
      </w:pPr>
      <w:r w:rsidRPr="00F3785B">
        <w:rPr>
          <w:b/>
          <w:bCs/>
          <w:sz w:val="28"/>
          <w:szCs w:val="28"/>
        </w:rPr>
        <w:t> </w:t>
      </w:r>
    </w:p>
    <w:p w:rsidR="00D867DF" w:rsidRPr="00A77C4A" w:rsidRDefault="00D867DF" w:rsidP="00D867DF">
      <w:pPr>
        <w:spacing w:after="0"/>
        <w:ind w:left="540"/>
        <w:rPr>
          <w:rStyle w:val="c3"/>
          <w:color w:val="FF0000"/>
          <w:sz w:val="28"/>
          <w:szCs w:val="28"/>
        </w:rPr>
      </w:pPr>
      <w:r w:rsidRPr="00F3785B">
        <w:rPr>
          <w:b/>
          <w:bCs/>
          <w:sz w:val="28"/>
          <w:szCs w:val="28"/>
        </w:rPr>
        <w:t xml:space="preserve">Направление: </w:t>
      </w:r>
      <w:proofErr w:type="spellStart"/>
      <w:r w:rsidR="00245775">
        <w:rPr>
          <w:bCs/>
          <w:sz w:val="28"/>
          <w:szCs w:val="28"/>
        </w:rPr>
        <w:t>обще</w:t>
      </w:r>
      <w:r w:rsidR="00E306C1">
        <w:rPr>
          <w:bCs/>
          <w:sz w:val="28"/>
          <w:szCs w:val="28"/>
        </w:rPr>
        <w:t>интеллектуальное</w:t>
      </w:r>
      <w:proofErr w:type="spellEnd"/>
    </w:p>
    <w:p w:rsidR="00D867DF" w:rsidRPr="00967918" w:rsidRDefault="00D867DF" w:rsidP="00D867DF">
      <w:pPr>
        <w:spacing w:after="0"/>
        <w:ind w:left="540"/>
        <w:rPr>
          <w:color w:val="FF0000"/>
          <w:sz w:val="28"/>
          <w:szCs w:val="28"/>
          <w:u w:val="single"/>
        </w:rPr>
      </w:pPr>
      <w:r w:rsidRPr="00F3785B">
        <w:rPr>
          <w:b/>
          <w:bCs/>
          <w:sz w:val="28"/>
          <w:szCs w:val="28"/>
        </w:rPr>
        <w:t xml:space="preserve">Вид деятельности: </w:t>
      </w:r>
      <w:r w:rsidR="00E306C1">
        <w:rPr>
          <w:bCs/>
          <w:sz w:val="28"/>
          <w:szCs w:val="28"/>
        </w:rPr>
        <w:t>познавательная</w:t>
      </w:r>
    </w:p>
    <w:p w:rsidR="00D867DF" w:rsidRPr="0031760E" w:rsidRDefault="00D867DF" w:rsidP="00D867DF">
      <w:pPr>
        <w:spacing w:after="0"/>
        <w:ind w:left="540"/>
        <w:rPr>
          <w:color w:val="FF0000"/>
          <w:sz w:val="28"/>
          <w:szCs w:val="28"/>
        </w:rPr>
      </w:pPr>
      <w:r w:rsidRPr="00F3785B">
        <w:rPr>
          <w:b/>
          <w:bCs/>
          <w:sz w:val="28"/>
          <w:szCs w:val="28"/>
        </w:rPr>
        <w:t xml:space="preserve">Возраст школьников: </w:t>
      </w:r>
      <w:r w:rsidR="004E0C71">
        <w:rPr>
          <w:bCs/>
          <w:sz w:val="28"/>
          <w:szCs w:val="28"/>
        </w:rPr>
        <w:t>9-10</w:t>
      </w:r>
      <w:r w:rsidRPr="00863F5F">
        <w:rPr>
          <w:bCs/>
          <w:sz w:val="28"/>
          <w:szCs w:val="28"/>
        </w:rPr>
        <w:t xml:space="preserve"> лет</w:t>
      </w:r>
    </w:p>
    <w:p w:rsidR="00D867DF" w:rsidRPr="00863F5F" w:rsidRDefault="00D867DF" w:rsidP="00D867DF">
      <w:pPr>
        <w:spacing w:after="0"/>
        <w:ind w:left="540"/>
        <w:rPr>
          <w:color w:val="FF0000"/>
          <w:sz w:val="28"/>
          <w:szCs w:val="28"/>
          <w:u w:val="single"/>
        </w:rPr>
      </w:pPr>
      <w:r w:rsidRPr="00F3785B">
        <w:rPr>
          <w:b/>
          <w:bCs/>
          <w:sz w:val="28"/>
          <w:szCs w:val="28"/>
        </w:rPr>
        <w:t xml:space="preserve">Разработчик: </w:t>
      </w:r>
      <w:r w:rsidRPr="00863F5F">
        <w:rPr>
          <w:bCs/>
          <w:sz w:val="28"/>
          <w:szCs w:val="28"/>
        </w:rPr>
        <w:t>Каминская Ирина Валентиновна</w:t>
      </w:r>
    </w:p>
    <w:p w:rsidR="00D867DF" w:rsidRPr="00F3785B" w:rsidRDefault="00D867DF" w:rsidP="00D867DF">
      <w:pPr>
        <w:spacing w:after="0"/>
        <w:ind w:left="540"/>
        <w:rPr>
          <w:b/>
          <w:bCs/>
          <w:color w:val="00000A"/>
          <w:sz w:val="28"/>
          <w:szCs w:val="28"/>
          <w:u w:val="single"/>
        </w:rPr>
      </w:pPr>
    </w:p>
    <w:p w:rsidR="00D867DF" w:rsidRPr="00F3785B" w:rsidRDefault="00D867DF" w:rsidP="00D867DF">
      <w:pPr>
        <w:spacing w:after="0"/>
        <w:ind w:left="540"/>
        <w:jc w:val="center"/>
        <w:rPr>
          <w:b/>
          <w:bCs/>
          <w:color w:val="00000A"/>
          <w:sz w:val="28"/>
          <w:szCs w:val="28"/>
        </w:rPr>
      </w:pPr>
    </w:p>
    <w:p w:rsidR="00D867DF" w:rsidRPr="00F3785B" w:rsidRDefault="00D867DF" w:rsidP="00D867DF">
      <w:pPr>
        <w:spacing w:after="0"/>
        <w:ind w:left="540"/>
        <w:jc w:val="center"/>
        <w:rPr>
          <w:b/>
          <w:bCs/>
          <w:color w:val="00000A"/>
          <w:sz w:val="28"/>
          <w:szCs w:val="28"/>
        </w:rPr>
      </w:pPr>
    </w:p>
    <w:p w:rsidR="00D867DF" w:rsidRPr="00F3785B" w:rsidRDefault="00D867DF" w:rsidP="00D867DF">
      <w:pPr>
        <w:spacing w:after="0"/>
        <w:ind w:left="540"/>
        <w:jc w:val="center"/>
        <w:rPr>
          <w:b/>
          <w:bCs/>
          <w:color w:val="00000A"/>
          <w:sz w:val="28"/>
          <w:szCs w:val="28"/>
        </w:rPr>
      </w:pPr>
    </w:p>
    <w:p w:rsidR="00D867DF" w:rsidRPr="00F3785B" w:rsidRDefault="00D867DF" w:rsidP="00D867DF">
      <w:pPr>
        <w:spacing w:after="0"/>
        <w:ind w:left="540"/>
        <w:jc w:val="center"/>
        <w:rPr>
          <w:b/>
          <w:bCs/>
          <w:color w:val="00000A"/>
          <w:sz w:val="28"/>
          <w:szCs w:val="28"/>
        </w:rPr>
      </w:pPr>
    </w:p>
    <w:p w:rsidR="00D867DF" w:rsidRPr="00F3785B" w:rsidRDefault="00D867DF" w:rsidP="00D867DF">
      <w:pPr>
        <w:spacing w:after="0"/>
        <w:ind w:left="540"/>
        <w:jc w:val="center"/>
        <w:rPr>
          <w:b/>
          <w:bCs/>
          <w:color w:val="00000A"/>
          <w:sz w:val="28"/>
          <w:szCs w:val="28"/>
        </w:rPr>
      </w:pPr>
    </w:p>
    <w:p w:rsidR="00D867DF" w:rsidRPr="00F3785B" w:rsidRDefault="00D867DF" w:rsidP="00D867DF">
      <w:pPr>
        <w:spacing w:after="0"/>
        <w:ind w:left="540"/>
        <w:jc w:val="center"/>
        <w:rPr>
          <w:b/>
          <w:bCs/>
          <w:color w:val="00000A"/>
          <w:sz w:val="28"/>
          <w:szCs w:val="28"/>
        </w:rPr>
      </w:pPr>
    </w:p>
    <w:p w:rsidR="00D867DF" w:rsidRPr="00F3785B" w:rsidRDefault="00D867DF" w:rsidP="00D867DF">
      <w:pPr>
        <w:spacing w:after="0"/>
        <w:ind w:left="540"/>
        <w:jc w:val="center"/>
        <w:rPr>
          <w:b/>
          <w:bCs/>
          <w:color w:val="00000A"/>
          <w:sz w:val="28"/>
          <w:szCs w:val="28"/>
        </w:rPr>
      </w:pPr>
    </w:p>
    <w:p w:rsidR="00D867DF" w:rsidRPr="00F3785B" w:rsidRDefault="00D867DF" w:rsidP="00D867DF">
      <w:pPr>
        <w:spacing w:after="0"/>
        <w:ind w:left="540"/>
        <w:jc w:val="center"/>
        <w:rPr>
          <w:b/>
          <w:bCs/>
          <w:color w:val="00000A"/>
          <w:sz w:val="28"/>
          <w:szCs w:val="28"/>
        </w:rPr>
      </w:pPr>
    </w:p>
    <w:p w:rsidR="00D867DF" w:rsidRPr="00F3785B" w:rsidRDefault="00D867DF" w:rsidP="00D867DF">
      <w:pPr>
        <w:spacing w:after="0"/>
        <w:ind w:left="540"/>
        <w:jc w:val="center"/>
        <w:rPr>
          <w:b/>
          <w:bCs/>
          <w:color w:val="00000A"/>
          <w:sz w:val="28"/>
          <w:szCs w:val="28"/>
        </w:rPr>
      </w:pPr>
    </w:p>
    <w:p w:rsidR="00D867DF" w:rsidRPr="00F3785B" w:rsidRDefault="00D867DF" w:rsidP="00D867DF">
      <w:pPr>
        <w:spacing w:after="0"/>
        <w:ind w:left="540"/>
        <w:jc w:val="center"/>
        <w:rPr>
          <w:b/>
          <w:bCs/>
          <w:color w:val="00000A"/>
          <w:sz w:val="28"/>
          <w:szCs w:val="28"/>
        </w:rPr>
      </w:pPr>
    </w:p>
    <w:p w:rsidR="00D867DF" w:rsidRPr="00F3785B" w:rsidRDefault="00D867DF" w:rsidP="00D867DF">
      <w:pPr>
        <w:spacing w:after="0"/>
        <w:ind w:left="540"/>
        <w:jc w:val="center"/>
        <w:rPr>
          <w:b/>
          <w:bCs/>
          <w:color w:val="00000A"/>
          <w:sz w:val="28"/>
          <w:szCs w:val="28"/>
        </w:rPr>
      </w:pPr>
    </w:p>
    <w:p w:rsidR="00D867DF" w:rsidRDefault="00D867DF" w:rsidP="00D867DF">
      <w:pPr>
        <w:spacing w:after="0"/>
        <w:ind w:left="540"/>
        <w:jc w:val="center"/>
        <w:rPr>
          <w:b/>
          <w:bCs/>
          <w:color w:val="00000A"/>
          <w:sz w:val="28"/>
          <w:szCs w:val="28"/>
        </w:rPr>
      </w:pPr>
    </w:p>
    <w:p w:rsidR="00D867DF" w:rsidRDefault="00D867DF" w:rsidP="00D867DF">
      <w:pPr>
        <w:spacing w:after="0"/>
        <w:ind w:left="540"/>
        <w:jc w:val="center"/>
        <w:rPr>
          <w:b/>
          <w:bCs/>
          <w:color w:val="00000A"/>
          <w:sz w:val="28"/>
          <w:szCs w:val="28"/>
        </w:rPr>
      </w:pPr>
    </w:p>
    <w:p w:rsidR="00D867DF" w:rsidRDefault="00D867DF" w:rsidP="00D867DF">
      <w:pPr>
        <w:spacing w:after="0"/>
        <w:ind w:left="540"/>
        <w:jc w:val="center"/>
        <w:rPr>
          <w:b/>
          <w:bCs/>
          <w:color w:val="00000A"/>
          <w:sz w:val="28"/>
          <w:szCs w:val="28"/>
        </w:rPr>
      </w:pPr>
    </w:p>
    <w:p w:rsidR="00D867DF" w:rsidRDefault="00D867DF" w:rsidP="00D867DF">
      <w:pPr>
        <w:spacing w:after="0"/>
        <w:ind w:left="540"/>
        <w:jc w:val="center"/>
        <w:rPr>
          <w:b/>
          <w:bCs/>
          <w:color w:val="00000A"/>
          <w:sz w:val="28"/>
          <w:szCs w:val="28"/>
        </w:rPr>
      </w:pPr>
    </w:p>
    <w:p w:rsidR="00D867DF" w:rsidRPr="00F3785B" w:rsidRDefault="00D867DF" w:rsidP="00D867DF">
      <w:pPr>
        <w:spacing w:after="0"/>
        <w:ind w:left="540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20</w:t>
      </w:r>
      <w:r w:rsidR="004E0C71">
        <w:rPr>
          <w:b/>
          <w:bCs/>
          <w:color w:val="00000A"/>
          <w:sz w:val="28"/>
          <w:szCs w:val="28"/>
        </w:rPr>
        <w:t>22</w:t>
      </w:r>
      <w:bookmarkStart w:id="0" w:name="_GoBack"/>
      <w:bookmarkEnd w:id="0"/>
      <w:r w:rsidRPr="00F3785B">
        <w:rPr>
          <w:b/>
          <w:bCs/>
          <w:color w:val="00000A"/>
          <w:sz w:val="28"/>
          <w:szCs w:val="28"/>
        </w:rPr>
        <w:t>г.</w:t>
      </w:r>
    </w:p>
    <w:p w:rsidR="00D867DF" w:rsidRDefault="00D867DF" w:rsidP="00D867DF">
      <w:pPr>
        <w:spacing w:after="0"/>
        <w:ind w:left="540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Южно-Сахалинск</w:t>
      </w:r>
    </w:p>
    <w:p w:rsidR="00D867DF" w:rsidRDefault="00D867DF" w:rsidP="00D867DF">
      <w:pPr>
        <w:spacing w:after="0"/>
        <w:ind w:left="540"/>
        <w:jc w:val="center"/>
        <w:rPr>
          <w:b/>
          <w:bCs/>
          <w:color w:val="00000A"/>
          <w:sz w:val="28"/>
          <w:szCs w:val="28"/>
        </w:rPr>
      </w:pPr>
    </w:p>
    <w:p w:rsidR="00D867DF" w:rsidRDefault="00D867DF" w:rsidP="00D867DF">
      <w:pPr>
        <w:spacing w:after="0"/>
        <w:ind w:left="540"/>
        <w:jc w:val="center"/>
        <w:rPr>
          <w:b/>
          <w:bCs/>
          <w:color w:val="00000A"/>
          <w:sz w:val="28"/>
          <w:szCs w:val="28"/>
        </w:rPr>
      </w:pPr>
    </w:p>
    <w:p w:rsidR="0040399E" w:rsidRPr="00D867DF" w:rsidRDefault="00D04718" w:rsidP="00D867DF">
      <w:pPr>
        <w:spacing w:after="0"/>
        <w:ind w:left="540"/>
        <w:jc w:val="center"/>
        <w:rPr>
          <w:b/>
          <w:bCs/>
          <w:color w:val="00000A"/>
          <w:sz w:val="28"/>
          <w:szCs w:val="28"/>
        </w:rPr>
      </w:pPr>
      <w:r w:rsidRPr="008B4F57">
        <w:rPr>
          <w:b/>
          <w:sz w:val="28"/>
          <w:szCs w:val="28"/>
        </w:rPr>
        <w:t>Пояснительная записка</w:t>
      </w:r>
    </w:p>
    <w:p w:rsidR="0040399E" w:rsidRPr="008B4F57" w:rsidRDefault="00D04718" w:rsidP="008B4F57">
      <w:pPr>
        <w:spacing w:after="32" w:line="240" w:lineRule="auto"/>
        <w:ind w:left="0" w:right="6" w:firstLine="708"/>
        <w:jc w:val="both"/>
        <w:rPr>
          <w:sz w:val="28"/>
          <w:szCs w:val="28"/>
        </w:rPr>
      </w:pPr>
      <w:r w:rsidRPr="008B4F57">
        <w:rPr>
          <w:sz w:val="28"/>
          <w:szCs w:val="28"/>
        </w:rPr>
        <w:t xml:space="preserve">Введение в начальную школу регулярных развивающих занятий, включение детей в постоянную поисковую деятельность существенно </w:t>
      </w:r>
      <w:proofErr w:type="spellStart"/>
      <w:r w:rsidRPr="008B4F57">
        <w:rPr>
          <w:sz w:val="28"/>
          <w:szCs w:val="28"/>
        </w:rPr>
        <w:t>гуманизирует</w:t>
      </w:r>
      <w:proofErr w:type="spellEnd"/>
      <w:r w:rsidRPr="008B4F57">
        <w:rPr>
          <w:sz w:val="28"/>
          <w:szCs w:val="28"/>
        </w:rPr>
        <w:t xml:space="preserve"> начальное образование. Так внеурочная деятельность</w:t>
      </w:r>
      <w:r w:rsidR="0097748F">
        <w:rPr>
          <w:sz w:val="28"/>
          <w:szCs w:val="28"/>
        </w:rPr>
        <w:t xml:space="preserve"> </w:t>
      </w:r>
      <w:r w:rsidRPr="008B4F57">
        <w:rPr>
          <w:sz w:val="28"/>
          <w:szCs w:val="28"/>
        </w:rPr>
        <w:t xml:space="preserve">«Математическая шкатулка» создает условия для развития у детей познавательных интересов, формирует стремление ребенка к размышлению и поиску, вызывает у него чувство уверенности в своих силах, в возможностях своего интеллекта.  </w:t>
      </w:r>
    </w:p>
    <w:p w:rsidR="0040399E" w:rsidRPr="008B4F57" w:rsidRDefault="00D04718" w:rsidP="008B4F57">
      <w:pPr>
        <w:spacing w:after="48" w:line="240" w:lineRule="auto"/>
        <w:ind w:left="370" w:right="6535"/>
        <w:jc w:val="both"/>
        <w:rPr>
          <w:sz w:val="28"/>
          <w:szCs w:val="28"/>
        </w:rPr>
      </w:pPr>
      <w:r w:rsidRPr="008B4F57">
        <w:rPr>
          <w:b/>
          <w:sz w:val="28"/>
          <w:szCs w:val="28"/>
        </w:rPr>
        <w:t>Цели программы</w:t>
      </w:r>
      <w:r w:rsidRPr="008B4F57">
        <w:rPr>
          <w:sz w:val="28"/>
          <w:szCs w:val="28"/>
        </w:rPr>
        <w:t xml:space="preserve">:  </w:t>
      </w:r>
    </w:p>
    <w:p w:rsidR="0040399E" w:rsidRPr="008B4F57" w:rsidRDefault="00D04718" w:rsidP="008B4F57">
      <w:pPr>
        <w:numPr>
          <w:ilvl w:val="0"/>
          <w:numId w:val="1"/>
        </w:numPr>
        <w:spacing w:after="0" w:line="240" w:lineRule="auto"/>
        <w:ind w:hanging="360"/>
        <w:jc w:val="both"/>
        <w:rPr>
          <w:sz w:val="28"/>
          <w:szCs w:val="28"/>
        </w:rPr>
      </w:pPr>
      <w:r w:rsidRPr="008B4F57">
        <w:rPr>
          <w:sz w:val="28"/>
          <w:szCs w:val="28"/>
        </w:rPr>
        <w:t xml:space="preserve">расширение информационной картины мира учащихся; </w:t>
      </w:r>
    </w:p>
    <w:p w:rsidR="0040399E" w:rsidRPr="008B4F57" w:rsidRDefault="00D04718" w:rsidP="008B4F57">
      <w:pPr>
        <w:numPr>
          <w:ilvl w:val="0"/>
          <w:numId w:val="1"/>
        </w:numPr>
        <w:spacing w:after="0" w:line="240" w:lineRule="auto"/>
        <w:ind w:hanging="360"/>
        <w:jc w:val="both"/>
        <w:rPr>
          <w:sz w:val="28"/>
          <w:szCs w:val="28"/>
        </w:rPr>
      </w:pPr>
      <w:r w:rsidRPr="008B4F57">
        <w:rPr>
          <w:sz w:val="28"/>
          <w:szCs w:val="28"/>
        </w:rPr>
        <w:t xml:space="preserve">изучение окружающего мира математическими средствами; </w:t>
      </w:r>
    </w:p>
    <w:p w:rsidR="006146D5" w:rsidRDefault="00D04718" w:rsidP="008B4F57">
      <w:pPr>
        <w:numPr>
          <w:ilvl w:val="0"/>
          <w:numId w:val="1"/>
        </w:numPr>
        <w:spacing w:after="0" w:line="240" w:lineRule="auto"/>
        <w:ind w:hanging="360"/>
        <w:jc w:val="both"/>
        <w:rPr>
          <w:sz w:val="28"/>
          <w:szCs w:val="28"/>
        </w:rPr>
      </w:pPr>
      <w:r w:rsidRPr="008B4F57">
        <w:rPr>
          <w:sz w:val="28"/>
          <w:szCs w:val="28"/>
        </w:rPr>
        <w:t xml:space="preserve">развитие и совершенствование познавательных процессов (внимания,  восприятия, воображения, различных видов памяти, мышления);  </w:t>
      </w:r>
    </w:p>
    <w:p w:rsidR="0040399E" w:rsidRPr="008B4F57" w:rsidRDefault="00D04718" w:rsidP="008B4F57">
      <w:pPr>
        <w:numPr>
          <w:ilvl w:val="0"/>
          <w:numId w:val="1"/>
        </w:numPr>
        <w:spacing w:after="0" w:line="240" w:lineRule="auto"/>
        <w:ind w:hanging="360"/>
        <w:jc w:val="both"/>
        <w:rPr>
          <w:sz w:val="28"/>
          <w:szCs w:val="28"/>
        </w:rPr>
      </w:pPr>
      <w:r w:rsidRPr="008B4F57">
        <w:rPr>
          <w:sz w:val="28"/>
          <w:szCs w:val="28"/>
        </w:rPr>
        <w:t xml:space="preserve">воспитание  инициативности, самостоятельности, предприимчивости; </w:t>
      </w:r>
    </w:p>
    <w:p w:rsidR="0040399E" w:rsidRPr="008B4F57" w:rsidRDefault="00D04718" w:rsidP="008B4F57">
      <w:pPr>
        <w:numPr>
          <w:ilvl w:val="0"/>
          <w:numId w:val="1"/>
        </w:numPr>
        <w:spacing w:after="0" w:line="240" w:lineRule="auto"/>
        <w:ind w:hanging="360"/>
        <w:jc w:val="both"/>
        <w:rPr>
          <w:sz w:val="28"/>
          <w:szCs w:val="28"/>
        </w:rPr>
      </w:pPr>
      <w:r w:rsidRPr="008B4F57">
        <w:rPr>
          <w:sz w:val="28"/>
          <w:szCs w:val="28"/>
        </w:rPr>
        <w:t xml:space="preserve">развивать умения использовать приобретенные знания и умения в практической деятельности и повседневной жизни. </w:t>
      </w:r>
    </w:p>
    <w:p w:rsidR="0040399E" w:rsidRPr="008B4F57" w:rsidRDefault="00D04718" w:rsidP="008B4F57">
      <w:pPr>
        <w:numPr>
          <w:ilvl w:val="0"/>
          <w:numId w:val="1"/>
        </w:numPr>
        <w:spacing w:after="0" w:line="240" w:lineRule="auto"/>
        <w:ind w:hanging="360"/>
        <w:jc w:val="both"/>
        <w:rPr>
          <w:sz w:val="28"/>
          <w:szCs w:val="28"/>
        </w:rPr>
      </w:pPr>
      <w:r w:rsidRPr="008B4F57">
        <w:rPr>
          <w:sz w:val="28"/>
          <w:szCs w:val="28"/>
        </w:rPr>
        <w:t xml:space="preserve">формирование ключевых компетенций обучающихся для полноценной самостоятельно мыслящей личности.  </w:t>
      </w:r>
    </w:p>
    <w:p w:rsidR="0040399E" w:rsidRPr="008B4F57" w:rsidRDefault="00D04718" w:rsidP="008B4F57">
      <w:pPr>
        <w:spacing w:after="24" w:line="240" w:lineRule="auto"/>
        <w:ind w:left="360" w:firstLine="0"/>
        <w:jc w:val="both"/>
        <w:rPr>
          <w:sz w:val="28"/>
          <w:szCs w:val="28"/>
        </w:rPr>
      </w:pPr>
      <w:r w:rsidRPr="008B4F57">
        <w:rPr>
          <w:b/>
          <w:sz w:val="28"/>
          <w:szCs w:val="28"/>
        </w:rPr>
        <w:t xml:space="preserve"> </w:t>
      </w:r>
    </w:p>
    <w:p w:rsidR="0040399E" w:rsidRPr="008B4F57" w:rsidRDefault="00D04718" w:rsidP="008B4F57">
      <w:pPr>
        <w:spacing w:after="48" w:line="240" w:lineRule="auto"/>
        <w:ind w:left="370" w:right="6535"/>
        <w:jc w:val="both"/>
        <w:rPr>
          <w:sz w:val="28"/>
          <w:szCs w:val="28"/>
        </w:rPr>
      </w:pPr>
      <w:r w:rsidRPr="008B4F57">
        <w:rPr>
          <w:b/>
          <w:sz w:val="28"/>
          <w:szCs w:val="28"/>
        </w:rPr>
        <w:t xml:space="preserve">Задачи: </w:t>
      </w:r>
    </w:p>
    <w:p w:rsidR="00D04718" w:rsidRPr="008B4F57" w:rsidRDefault="00D04718" w:rsidP="008B4F57">
      <w:pPr>
        <w:numPr>
          <w:ilvl w:val="0"/>
          <w:numId w:val="1"/>
        </w:numPr>
        <w:spacing w:after="0" w:line="240" w:lineRule="auto"/>
        <w:ind w:hanging="360"/>
        <w:jc w:val="both"/>
        <w:rPr>
          <w:sz w:val="28"/>
          <w:szCs w:val="28"/>
        </w:rPr>
      </w:pPr>
      <w:r w:rsidRPr="008B4F57">
        <w:rPr>
          <w:sz w:val="28"/>
          <w:szCs w:val="28"/>
        </w:rPr>
        <w:t xml:space="preserve">создать условия для развития у детей познавательных интересов, формировать стремление ребенка к размышлению и поиску; </w:t>
      </w:r>
    </w:p>
    <w:p w:rsidR="0040399E" w:rsidRPr="008B4F57" w:rsidRDefault="00D04718" w:rsidP="008B4F57">
      <w:pPr>
        <w:numPr>
          <w:ilvl w:val="0"/>
          <w:numId w:val="1"/>
        </w:numPr>
        <w:spacing w:after="0" w:line="240" w:lineRule="auto"/>
        <w:ind w:hanging="360"/>
        <w:jc w:val="both"/>
        <w:rPr>
          <w:sz w:val="28"/>
          <w:szCs w:val="28"/>
        </w:rPr>
      </w:pPr>
      <w:r w:rsidRPr="008B4F57">
        <w:rPr>
          <w:sz w:val="28"/>
          <w:szCs w:val="28"/>
        </w:rPr>
        <w:t xml:space="preserve">обеспечить становление у детей развитых форм сознания и самосознания; </w:t>
      </w:r>
    </w:p>
    <w:p w:rsidR="0040399E" w:rsidRPr="008B4F57" w:rsidRDefault="00D04718" w:rsidP="008B4F57">
      <w:pPr>
        <w:numPr>
          <w:ilvl w:val="0"/>
          <w:numId w:val="1"/>
        </w:numPr>
        <w:spacing w:after="0" w:line="240" w:lineRule="auto"/>
        <w:ind w:hanging="360"/>
        <w:jc w:val="both"/>
        <w:rPr>
          <w:sz w:val="28"/>
          <w:szCs w:val="28"/>
        </w:rPr>
      </w:pPr>
      <w:r w:rsidRPr="008B4F57">
        <w:rPr>
          <w:sz w:val="28"/>
          <w:szCs w:val="28"/>
        </w:rPr>
        <w:t xml:space="preserve">обучить приемам поисковой и творческой деятельности; </w:t>
      </w:r>
    </w:p>
    <w:p w:rsidR="0040399E" w:rsidRPr="008B4F57" w:rsidRDefault="00D04718" w:rsidP="008B4F57">
      <w:pPr>
        <w:numPr>
          <w:ilvl w:val="0"/>
          <w:numId w:val="1"/>
        </w:numPr>
        <w:spacing w:after="0" w:line="240" w:lineRule="auto"/>
        <w:ind w:hanging="360"/>
        <w:jc w:val="both"/>
        <w:rPr>
          <w:sz w:val="28"/>
          <w:szCs w:val="28"/>
        </w:rPr>
      </w:pPr>
      <w:r w:rsidRPr="008B4F57">
        <w:rPr>
          <w:sz w:val="28"/>
          <w:szCs w:val="28"/>
        </w:rPr>
        <w:t xml:space="preserve">развивать комплекс свойств личности, которые входят в понятие «творческие способности»; </w:t>
      </w:r>
    </w:p>
    <w:p w:rsidR="0040399E" w:rsidRPr="008B4F57" w:rsidRDefault="00D04718" w:rsidP="008B4F57">
      <w:pPr>
        <w:numPr>
          <w:ilvl w:val="0"/>
          <w:numId w:val="1"/>
        </w:numPr>
        <w:spacing w:after="0" w:line="240" w:lineRule="auto"/>
        <w:ind w:hanging="360"/>
        <w:jc w:val="both"/>
        <w:rPr>
          <w:sz w:val="28"/>
          <w:szCs w:val="28"/>
        </w:rPr>
      </w:pPr>
      <w:r w:rsidRPr="008B4F57">
        <w:rPr>
          <w:sz w:val="28"/>
          <w:szCs w:val="28"/>
        </w:rPr>
        <w:t xml:space="preserve">сформировать представление о математике как форме описания и методе познания окружающего мира. </w:t>
      </w:r>
    </w:p>
    <w:p w:rsidR="008B4F57" w:rsidRPr="008B4F57" w:rsidRDefault="008B4F57" w:rsidP="008B4F57">
      <w:pPr>
        <w:pStyle w:val="a8"/>
        <w:jc w:val="both"/>
        <w:rPr>
          <w:sz w:val="28"/>
          <w:szCs w:val="28"/>
        </w:rPr>
      </w:pPr>
      <w:r w:rsidRPr="008B4F57">
        <w:rPr>
          <w:sz w:val="28"/>
          <w:szCs w:val="28"/>
        </w:rPr>
        <w:t xml:space="preserve">Рабочая программа рассчитана на 34 часа за год, по 1 занятию в неделю. </w:t>
      </w:r>
    </w:p>
    <w:p w:rsidR="008B4F57" w:rsidRPr="008B4F57" w:rsidRDefault="008B4F57" w:rsidP="008B4F57">
      <w:pPr>
        <w:pStyle w:val="a8"/>
        <w:jc w:val="both"/>
        <w:rPr>
          <w:sz w:val="28"/>
          <w:szCs w:val="28"/>
        </w:rPr>
      </w:pPr>
      <w:r w:rsidRPr="008B4F57">
        <w:rPr>
          <w:sz w:val="28"/>
          <w:szCs w:val="28"/>
        </w:rPr>
        <w:t xml:space="preserve">Данная программа по внеурочной деятельности разработана в соответствии с требованиями Федерального Государственного стандарта второго поколения. Согласно данному стандарту, основными направлениями работы с обучающимися на начальном этапе общего образования можно считать следующие: </w:t>
      </w:r>
    </w:p>
    <w:p w:rsidR="008B4F57" w:rsidRPr="008B4F57" w:rsidRDefault="008B4F57" w:rsidP="008B4F57">
      <w:pPr>
        <w:pStyle w:val="a8"/>
        <w:jc w:val="both"/>
        <w:rPr>
          <w:sz w:val="28"/>
          <w:szCs w:val="28"/>
        </w:rPr>
      </w:pPr>
      <w:r w:rsidRPr="008B4F57">
        <w:rPr>
          <w:sz w:val="28"/>
          <w:szCs w:val="28"/>
        </w:rPr>
        <w:t xml:space="preserve">1. Воспитание и развитие качеств личности, отвечающих требованиям информационного общества, инновационной экономики. </w:t>
      </w:r>
    </w:p>
    <w:p w:rsidR="008B4F57" w:rsidRPr="008B4F57" w:rsidRDefault="008B4F57" w:rsidP="008B4F57">
      <w:pPr>
        <w:pStyle w:val="a8"/>
        <w:jc w:val="both"/>
        <w:rPr>
          <w:sz w:val="28"/>
          <w:szCs w:val="28"/>
        </w:rPr>
      </w:pPr>
      <w:r w:rsidRPr="008B4F57">
        <w:rPr>
          <w:sz w:val="28"/>
          <w:szCs w:val="28"/>
        </w:rPr>
        <w:t xml:space="preserve">2. Учет индивидуальных возрастных, психологических и физиологических особенностей обучающихся, роли и значения видов деятельности и форм общения для определения целей образования и воспитания и путей их достижения. </w:t>
      </w:r>
    </w:p>
    <w:p w:rsidR="008B4F57" w:rsidRPr="008B4F57" w:rsidRDefault="008B4F57" w:rsidP="008B4F57">
      <w:pPr>
        <w:pStyle w:val="a8"/>
        <w:jc w:val="both"/>
        <w:rPr>
          <w:sz w:val="28"/>
          <w:szCs w:val="28"/>
        </w:rPr>
      </w:pPr>
      <w:r w:rsidRPr="008B4F57">
        <w:rPr>
          <w:sz w:val="28"/>
          <w:szCs w:val="28"/>
        </w:rPr>
        <w:t xml:space="preserve">3. Обеспечение преемственности начального общего, основного и среднего (полного) общего образования. </w:t>
      </w:r>
    </w:p>
    <w:p w:rsidR="008B4F57" w:rsidRPr="008B4F57" w:rsidRDefault="008B4F57" w:rsidP="008B4F57">
      <w:pPr>
        <w:pStyle w:val="a8"/>
        <w:jc w:val="both"/>
        <w:rPr>
          <w:sz w:val="28"/>
          <w:szCs w:val="28"/>
        </w:rPr>
      </w:pPr>
      <w:r w:rsidRPr="008B4F57">
        <w:rPr>
          <w:sz w:val="28"/>
          <w:szCs w:val="28"/>
        </w:rPr>
        <w:t xml:space="preserve">4. Разнообразие организационных форм и учет индивидуальных особенностей каждого ученика (включая одаренных детей и детей с ограниченными возможностями здоровья), обеспечивающих рост творческого потенциала, познавательных мотивов, обогащение форм взаимодействия со сверстниками и </w:t>
      </w:r>
      <w:r w:rsidRPr="008B4F57">
        <w:rPr>
          <w:sz w:val="28"/>
          <w:szCs w:val="28"/>
        </w:rPr>
        <w:lastRenderedPageBreak/>
        <w:t xml:space="preserve">взрослыми в познавательной деятельности. (Федеральный государственный образовательный стандарт начального общего образования – М.: Просвещение. - 2011, стр. 6). </w:t>
      </w:r>
    </w:p>
    <w:p w:rsidR="008B4F57" w:rsidRPr="008B4F57" w:rsidRDefault="008B4F57" w:rsidP="008B4F57">
      <w:pPr>
        <w:pStyle w:val="a8"/>
        <w:jc w:val="both"/>
        <w:rPr>
          <w:rFonts w:eastAsiaTheme="majorEastAsia"/>
          <w:b/>
          <w:sz w:val="28"/>
          <w:szCs w:val="28"/>
        </w:rPr>
      </w:pPr>
      <w:r w:rsidRPr="008B4F57">
        <w:rPr>
          <w:sz w:val="28"/>
          <w:szCs w:val="28"/>
        </w:rPr>
        <w:t xml:space="preserve">Данная программа рассчитана на детей, имеющих повышенный интерес к математике, любознательных, желающих расширить свой кругозор. Внеурочная деятельность по предмету является хорошим </w:t>
      </w:r>
      <w:proofErr w:type="spellStart"/>
      <w:r w:rsidRPr="008B4F57">
        <w:rPr>
          <w:sz w:val="28"/>
          <w:szCs w:val="28"/>
        </w:rPr>
        <w:t>мотиватором</w:t>
      </w:r>
      <w:proofErr w:type="spellEnd"/>
      <w:r w:rsidRPr="008B4F57">
        <w:rPr>
          <w:sz w:val="28"/>
          <w:szCs w:val="28"/>
        </w:rPr>
        <w:t xml:space="preserve"> к стремлению детей развиваться, узнавать что-то новое и интересное. Программа позволяет работать с детьми не столько в форме традиционного урока, сколько в виде занятия-открытия, где знания приобретаются в игровой форме. Немаловажную роль в обучении на данном этапе является развитие памяти, внимания и мышления, что возможно реализовать на занятиях по внеурочной деятельности. Содержание занятий представляет собой рассмотрение не только стандартных математических заданий и задач, но и решение нетрадиционных заданий, предлагаемых младшим школьникам на различных математических олимпиадах. Такие занятия 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 Т</w:t>
      </w:r>
    </w:p>
    <w:p w:rsidR="0040399E" w:rsidRPr="008B4F57" w:rsidRDefault="00D04718" w:rsidP="008B4F57">
      <w:pPr>
        <w:spacing w:after="23" w:line="240" w:lineRule="auto"/>
        <w:ind w:left="0" w:right="2" w:firstLine="0"/>
        <w:jc w:val="both"/>
        <w:rPr>
          <w:sz w:val="28"/>
          <w:szCs w:val="28"/>
        </w:rPr>
      </w:pPr>
      <w:r w:rsidRPr="008B4F57">
        <w:rPr>
          <w:sz w:val="28"/>
          <w:szCs w:val="28"/>
        </w:rPr>
        <w:t xml:space="preserve">Внеурочная работа предусматривает поиск необходимой информации в справочниках, книгах, детских журналах, газетах, на электронных носителях, в Интернете. Источником информации могут быть и  взрослые: учителя, библиотекарь, родители школьников. </w:t>
      </w:r>
    </w:p>
    <w:p w:rsidR="00D04718" w:rsidRPr="008B4F57" w:rsidRDefault="00D04718" w:rsidP="008B4F57">
      <w:pPr>
        <w:spacing w:after="0" w:line="240" w:lineRule="auto"/>
        <w:ind w:left="0" w:firstLine="0"/>
        <w:jc w:val="both"/>
        <w:rPr>
          <w:b/>
          <w:sz w:val="28"/>
          <w:szCs w:val="28"/>
        </w:rPr>
      </w:pPr>
      <w:r w:rsidRPr="008B4F57">
        <w:rPr>
          <w:sz w:val="28"/>
          <w:szCs w:val="28"/>
        </w:rPr>
        <w:t xml:space="preserve"> </w:t>
      </w:r>
      <w:r w:rsidRPr="008B4F57">
        <w:rPr>
          <w:b/>
          <w:sz w:val="28"/>
          <w:szCs w:val="28"/>
        </w:rPr>
        <w:t xml:space="preserve">Ожидаемые результаты </w:t>
      </w:r>
    </w:p>
    <w:p w:rsidR="0040399E" w:rsidRPr="008B4F57" w:rsidRDefault="00D04718" w:rsidP="008B4F57">
      <w:pPr>
        <w:spacing w:after="0" w:line="240" w:lineRule="auto"/>
        <w:ind w:left="0" w:firstLine="0"/>
        <w:jc w:val="both"/>
        <w:rPr>
          <w:sz w:val="28"/>
          <w:szCs w:val="28"/>
        </w:rPr>
      </w:pPr>
      <w:r w:rsidRPr="008B4F57">
        <w:rPr>
          <w:b/>
          <w:i/>
          <w:sz w:val="28"/>
          <w:szCs w:val="28"/>
        </w:rPr>
        <w:t>Личностные:</w:t>
      </w:r>
      <w:r w:rsidRPr="008B4F57">
        <w:rPr>
          <w:b/>
          <w:sz w:val="28"/>
          <w:szCs w:val="28"/>
        </w:rPr>
        <w:t xml:space="preserve"> </w:t>
      </w:r>
    </w:p>
    <w:p w:rsidR="0040399E" w:rsidRPr="008B4F57" w:rsidRDefault="00D04718" w:rsidP="008B4F57">
      <w:pPr>
        <w:numPr>
          <w:ilvl w:val="0"/>
          <w:numId w:val="1"/>
        </w:numPr>
        <w:spacing w:after="65" w:line="240" w:lineRule="auto"/>
        <w:ind w:hanging="360"/>
        <w:jc w:val="both"/>
        <w:rPr>
          <w:sz w:val="28"/>
          <w:szCs w:val="28"/>
        </w:rPr>
      </w:pPr>
      <w:r w:rsidRPr="008B4F57">
        <w:rPr>
          <w:sz w:val="28"/>
          <w:szCs w:val="28"/>
        </w:rPr>
        <w:t xml:space="preserve">определять и высказывать под руководством педагога самые простые общие для всех людей правила поведения при сотрудничестве (этические нормы); </w:t>
      </w:r>
    </w:p>
    <w:p w:rsidR="0040399E" w:rsidRPr="008B4F57" w:rsidRDefault="00D04718" w:rsidP="008B4F57">
      <w:pPr>
        <w:numPr>
          <w:ilvl w:val="0"/>
          <w:numId w:val="1"/>
        </w:numPr>
        <w:spacing w:line="240" w:lineRule="auto"/>
        <w:ind w:hanging="360"/>
        <w:jc w:val="both"/>
        <w:rPr>
          <w:sz w:val="28"/>
          <w:szCs w:val="28"/>
        </w:rPr>
      </w:pPr>
      <w:r w:rsidRPr="008B4F57">
        <w:rPr>
          <w:sz w:val="28"/>
          <w:szCs w:val="28"/>
        </w:rPr>
        <w:t xml:space="preserve">в предложенных педагогом ситуациях общения и сотрудничества при поддержке других участников группы и педагога делать выбор, как поступить, опираясь на этические нормы. </w:t>
      </w:r>
    </w:p>
    <w:p w:rsidR="0040399E" w:rsidRPr="008B4F57" w:rsidRDefault="00D04718" w:rsidP="008B4F57">
      <w:pPr>
        <w:spacing w:after="59" w:line="240" w:lineRule="auto"/>
        <w:ind w:left="-5"/>
        <w:jc w:val="both"/>
        <w:rPr>
          <w:sz w:val="28"/>
          <w:szCs w:val="28"/>
        </w:rPr>
      </w:pPr>
      <w:proofErr w:type="spellStart"/>
      <w:r w:rsidRPr="008B4F57">
        <w:rPr>
          <w:b/>
          <w:i/>
          <w:sz w:val="28"/>
          <w:szCs w:val="28"/>
        </w:rPr>
        <w:t>Метапредметные</w:t>
      </w:r>
      <w:proofErr w:type="spellEnd"/>
      <w:r w:rsidRPr="008B4F57">
        <w:rPr>
          <w:b/>
          <w:i/>
          <w:sz w:val="28"/>
          <w:szCs w:val="28"/>
        </w:rPr>
        <w:t xml:space="preserve">: </w:t>
      </w:r>
    </w:p>
    <w:p w:rsidR="0040399E" w:rsidRPr="008B4F57" w:rsidRDefault="00D04718" w:rsidP="008B4F57">
      <w:pPr>
        <w:spacing w:after="84" w:line="240" w:lineRule="auto"/>
        <w:ind w:left="-5"/>
        <w:jc w:val="both"/>
        <w:rPr>
          <w:sz w:val="28"/>
          <w:szCs w:val="28"/>
        </w:rPr>
      </w:pPr>
      <w:r w:rsidRPr="008B4F57">
        <w:rPr>
          <w:i/>
          <w:sz w:val="28"/>
          <w:szCs w:val="28"/>
        </w:rPr>
        <w:t xml:space="preserve">Регулятивные универсальные учебные действия: </w:t>
      </w:r>
    </w:p>
    <w:p w:rsidR="0040399E" w:rsidRPr="008B4F57" w:rsidRDefault="00D04718" w:rsidP="008B4F57">
      <w:pPr>
        <w:numPr>
          <w:ilvl w:val="0"/>
          <w:numId w:val="1"/>
        </w:numPr>
        <w:spacing w:line="240" w:lineRule="auto"/>
        <w:ind w:hanging="360"/>
        <w:jc w:val="both"/>
        <w:rPr>
          <w:sz w:val="28"/>
          <w:szCs w:val="28"/>
        </w:rPr>
      </w:pPr>
      <w:r w:rsidRPr="008B4F57">
        <w:rPr>
          <w:sz w:val="28"/>
          <w:szCs w:val="28"/>
        </w:rPr>
        <w:t xml:space="preserve">определять и формулировать цель деятельности с помощью педагога; </w:t>
      </w:r>
    </w:p>
    <w:p w:rsidR="0040399E" w:rsidRPr="008B4F57" w:rsidRDefault="00D04718" w:rsidP="008B4F57">
      <w:pPr>
        <w:numPr>
          <w:ilvl w:val="0"/>
          <w:numId w:val="1"/>
        </w:numPr>
        <w:spacing w:line="240" w:lineRule="auto"/>
        <w:ind w:hanging="360"/>
        <w:jc w:val="both"/>
        <w:rPr>
          <w:sz w:val="28"/>
          <w:szCs w:val="28"/>
        </w:rPr>
      </w:pPr>
      <w:r w:rsidRPr="008B4F57">
        <w:rPr>
          <w:sz w:val="28"/>
          <w:szCs w:val="28"/>
        </w:rPr>
        <w:t xml:space="preserve">проговаривать последовательность действий; </w:t>
      </w:r>
    </w:p>
    <w:p w:rsidR="0040399E" w:rsidRPr="008B4F57" w:rsidRDefault="00D04718" w:rsidP="008B4F57">
      <w:pPr>
        <w:numPr>
          <w:ilvl w:val="0"/>
          <w:numId w:val="1"/>
        </w:numPr>
        <w:spacing w:line="240" w:lineRule="auto"/>
        <w:ind w:hanging="360"/>
        <w:jc w:val="both"/>
        <w:rPr>
          <w:sz w:val="28"/>
          <w:szCs w:val="28"/>
        </w:rPr>
      </w:pPr>
      <w:r w:rsidRPr="008B4F57">
        <w:rPr>
          <w:sz w:val="28"/>
          <w:szCs w:val="28"/>
        </w:rPr>
        <w:t xml:space="preserve">учиться высказывать свое предположение (версию); </w:t>
      </w:r>
    </w:p>
    <w:p w:rsidR="0040399E" w:rsidRPr="008B4F57" w:rsidRDefault="00D04718" w:rsidP="008B4F57">
      <w:pPr>
        <w:numPr>
          <w:ilvl w:val="0"/>
          <w:numId w:val="1"/>
        </w:numPr>
        <w:spacing w:line="240" w:lineRule="auto"/>
        <w:ind w:hanging="360"/>
        <w:jc w:val="both"/>
        <w:rPr>
          <w:sz w:val="28"/>
          <w:szCs w:val="28"/>
        </w:rPr>
      </w:pPr>
      <w:r w:rsidRPr="008B4F57">
        <w:rPr>
          <w:sz w:val="28"/>
          <w:szCs w:val="28"/>
        </w:rPr>
        <w:t xml:space="preserve">учиться работать по предложенному педагогом плану; </w:t>
      </w:r>
    </w:p>
    <w:p w:rsidR="0040399E" w:rsidRPr="008B4F57" w:rsidRDefault="00D04718" w:rsidP="008B4F57">
      <w:pPr>
        <w:numPr>
          <w:ilvl w:val="0"/>
          <w:numId w:val="1"/>
        </w:numPr>
        <w:spacing w:line="240" w:lineRule="auto"/>
        <w:ind w:hanging="360"/>
        <w:jc w:val="both"/>
        <w:rPr>
          <w:sz w:val="28"/>
          <w:szCs w:val="28"/>
        </w:rPr>
      </w:pPr>
      <w:r w:rsidRPr="008B4F57">
        <w:rPr>
          <w:sz w:val="28"/>
          <w:szCs w:val="28"/>
        </w:rPr>
        <w:t xml:space="preserve">учиться отличать верно выполненное задание от неверного; </w:t>
      </w:r>
    </w:p>
    <w:p w:rsidR="0040399E" w:rsidRPr="008B4F57" w:rsidRDefault="00D04718" w:rsidP="008B4F57">
      <w:pPr>
        <w:numPr>
          <w:ilvl w:val="0"/>
          <w:numId w:val="1"/>
        </w:numPr>
        <w:spacing w:after="9" w:line="240" w:lineRule="auto"/>
        <w:ind w:hanging="360"/>
        <w:jc w:val="both"/>
        <w:rPr>
          <w:sz w:val="28"/>
          <w:szCs w:val="28"/>
        </w:rPr>
      </w:pPr>
      <w:r w:rsidRPr="008B4F57">
        <w:rPr>
          <w:sz w:val="28"/>
          <w:szCs w:val="28"/>
        </w:rPr>
        <w:t xml:space="preserve">учиться совместно с педагогом и другими учениками давать эмоциональную оценку деятельности товарищей. </w:t>
      </w:r>
    </w:p>
    <w:p w:rsidR="0040399E" w:rsidRPr="008B4F57" w:rsidRDefault="00D04718" w:rsidP="008B4F57">
      <w:pPr>
        <w:spacing w:after="84" w:line="240" w:lineRule="auto"/>
        <w:ind w:left="-5"/>
        <w:jc w:val="both"/>
        <w:rPr>
          <w:sz w:val="28"/>
          <w:szCs w:val="28"/>
        </w:rPr>
      </w:pPr>
      <w:r w:rsidRPr="008B4F57">
        <w:rPr>
          <w:i/>
          <w:sz w:val="28"/>
          <w:szCs w:val="28"/>
        </w:rPr>
        <w:t xml:space="preserve">Познавательные универсальные учебные действия: </w:t>
      </w:r>
    </w:p>
    <w:p w:rsidR="0040399E" w:rsidRPr="008B4F57" w:rsidRDefault="00D04718" w:rsidP="008B4F57">
      <w:pPr>
        <w:numPr>
          <w:ilvl w:val="0"/>
          <w:numId w:val="1"/>
        </w:numPr>
        <w:spacing w:line="240" w:lineRule="auto"/>
        <w:ind w:hanging="360"/>
        <w:jc w:val="both"/>
        <w:rPr>
          <w:sz w:val="28"/>
          <w:szCs w:val="28"/>
        </w:rPr>
      </w:pPr>
      <w:r w:rsidRPr="008B4F57">
        <w:rPr>
          <w:sz w:val="28"/>
          <w:szCs w:val="28"/>
        </w:rPr>
        <w:t xml:space="preserve">ориентироваться в своей системе знаний: отличать новое от уже известного с помощью педагога; </w:t>
      </w:r>
    </w:p>
    <w:p w:rsidR="0040399E" w:rsidRPr="008B4F57" w:rsidRDefault="00D04718" w:rsidP="008B4F57">
      <w:pPr>
        <w:numPr>
          <w:ilvl w:val="0"/>
          <w:numId w:val="1"/>
        </w:numPr>
        <w:spacing w:after="64" w:line="240" w:lineRule="auto"/>
        <w:ind w:hanging="360"/>
        <w:jc w:val="both"/>
        <w:rPr>
          <w:sz w:val="28"/>
          <w:szCs w:val="28"/>
        </w:rPr>
      </w:pPr>
      <w:r w:rsidRPr="008B4F57">
        <w:rPr>
          <w:sz w:val="28"/>
          <w:szCs w:val="28"/>
        </w:rPr>
        <w:t xml:space="preserve">учиться добывать новые знания: находить ответы на вопросы, используя свой жизненный опыт, информацию, полученную от педагога, и используя учебную литературу; </w:t>
      </w:r>
    </w:p>
    <w:p w:rsidR="0040399E" w:rsidRPr="008B4F57" w:rsidRDefault="00D04718" w:rsidP="008B4F57">
      <w:pPr>
        <w:numPr>
          <w:ilvl w:val="0"/>
          <w:numId w:val="1"/>
        </w:numPr>
        <w:spacing w:after="12" w:line="240" w:lineRule="auto"/>
        <w:ind w:hanging="360"/>
        <w:jc w:val="both"/>
        <w:rPr>
          <w:sz w:val="28"/>
          <w:szCs w:val="28"/>
        </w:rPr>
      </w:pPr>
      <w:r w:rsidRPr="008B4F57">
        <w:rPr>
          <w:sz w:val="28"/>
          <w:szCs w:val="28"/>
        </w:rPr>
        <w:t xml:space="preserve">учиться овладевать измерительными инструментами. </w:t>
      </w:r>
    </w:p>
    <w:p w:rsidR="0040399E" w:rsidRPr="008B4F57" w:rsidRDefault="00D04718" w:rsidP="008B4F57">
      <w:pPr>
        <w:spacing w:after="84" w:line="240" w:lineRule="auto"/>
        <w:ind w:left="-5"/>
        <w:jc w:val="both"/>
        <w:rPr>
          <w:sz w:val="28"/>
          <w:szCs w:val="28"/>
        </w:rPr>
      </w:pPr>
      <w:r w:rsidRPr="008B4F57">
        <w:rPr>
          <w:i/>
          <w:sz w:val="28"/>
          <w:szCs w:val="28"/>
        </w:rPr>
        <w:t xml:space="preserve">Коммуникативные универсальные учебные действия: </w:t>
      </w:r>
    </w:p>
    <w:p w:rsidR="0040399E" w:rsidRPr="008B4F57" w:rsidRDefault="00D04718" w:rsidP="008B4F57">
      <w:pPr>
        <w:numPr>
          <w:ilvl w:val="0"/>
          <w:numId w:val="1"/>
        </w:numPr>
        <w:spacing w:line="240" w:lineRule="auto"/>
        <w:ind w:hanging="360"/>
        <w:jc w:val="both"/>
        <w:rPr>
          <w:sz w:val="28"/>
          <w:szCs w:val="28"/>
        </w:rPr>
      </w:pPr>
      <w:r w:rsidRPr="008B4F57">
        <w:rPr>
          <w:sz w:val="28"/>
          <w:szCs w:val="28"/>
        </w:rPr>
        <w:lastRenderedPageBreak/>
        <w:t xml:space="preserve">учиться выражать свои мысли; </w:t>
      </w:r>
    </w:p>
    <w:p w:rsidR="0040399E" w:rsidRPr="008B4F57" w:rsidRDefault="00D04718" w:rsidP="008B4F57">
      <w:pPr>
        <w:numPr>
          <w:ilvl w:val="0"/>
          <w:numId w:val="1"/>
        </w:numPr>
        <w:spacing w:line="240" w:lineRule="auto"/>
        <w:ind w:hanging="360"/>
        <w:jc w:val="both"/>
        <w:rPr>
          <w:sz w:val="28"/>
          <w:szCs w:val="28"/>
        </w:rPr>
      </w:pPr>
      <w:r w:rsidRPr="008B4F57">
        <w:rPr>
          <w:sz w:val="28"/>
          <w:szCs w:val="28"/>
        </w:rPr>
        <w:t xml:space="preserve">учиться объяснять свое несогласие и пытаться договориться; </w:t>
      </w:r>
    </w:p>
    <w:p w:rsidR="0040399E" w:rsidRPr="008B4F57" w:rsidRDefault="00D04718" w:rsidP="008B4F57">
      <w:pPr>
        <w:numPr>
          <w:ilvl w:val="0"/>
          <w:numId w:val="1"/>
        </w:numPr>
        <w:spacing w:line="240" w:lineRule="auto"/>
        <w:ind w:hanging="360"/>
        <w:jc w:val="both"/>
        <w:rPr>
          <w:sz w:val="28"/>
          <w:szCs w:val="28"/>
        </w:rPr>
      </w:pPr>
      <w:r w:rsidRPr="008B4F57">
        <w:rPr>
          <w:sz w:val="28"/>
          <w:szCs w:val="28"/>
        </w:rPr>
        <w:t xml:space="preserve">овладевать навыками сотрудничества в группе в совместном решении учебной задачи. </w:t>
      </w:r>
    </w:p>
    <w:p w:rsidR="0040399E" w:rsidRPr="008B4F57" w:rsidRDefault="00D04718" w:rsidP="008B4F57">
      <w:pPr>
        <w:spacing w:after="59" w:line="240" w:lineRule="auto"/>
        <w:ind w:left="-5"/>
        <w:jc w:val="both"/>
        <w:rPr>
          <w:sz w:val="28"/>
          <w:szCs w:val="28"/>
        </w:rPr>
      </w:pPr>
      <w:r w:rsidRPr="008B4F57">
        <w:rPr>
          <w:b/>
          <w:i/>
          <w:sz w:val="28"/>
          <w:szCs w:val="28"/>
        </w:rPr>
        <w:t xml:space="preserve">Предметными результатами являются формирование следующих умений: </w:t>
      </w:r>
    </w:p>
    <w:p w:rsidR="0040399E" w:rsidRPr="008B4F57" w:rsidRDefault="00D04718" w:rsidP="008B4F57">
      <w:pPr>
        <w:numPr>
          <w:ilvl w:val="0"/>
          <w:numId w:val="1"/>
        </w:numPr>
        <w:spacing w:line="240" w:lineRule="auto"/>
        <w:ind w:hanging="360"/>
        <w:jc w:val="both"/>
        <w:rPr>
          <w:sz w:val="28"/>
          <w:szCs w:val="28"/>
        </w:rPr>
      </w:pPr>
      <w:r w:rsidRPr="008B4F57">
        <w:rPr>
          <w:sz w:val="28"/>
          <w:szCs w:val="28"/>
        </w:rPr>
        <w:t xml:space="preserve">Ориентироваться в понятиях «влево», «вправо», «вверх», «вниз». </w:t>
      </w:r>
    </w:p>
    <w:p w:rsidR="0040399E" w:rsidRPr="008B4F57" w:rsidRDefault="00D04718" w:rsidP="008B4F57">
      <w:pPr>
        <w:numPr>
          <w:ilvl w:val="0"/>
          <w:numId w:val="1"/>
        </w:numPr>
        <w:spacing w:line="240" w:lineRule="auto"/>
        <w:ind w:hanging="360"/>
        <w:jc w:val="both"/>
        <w:rPr>
          <w:sz w:val="28"/>
          <w:szCs w:val="28"/>
        </w:rPr>
      </w:pPr>
      <w:r w:rsidRPr="008B4F57">
        <w:rPr>
          <w:sz w:val="28"/>
          <w:szCs w:val="28"/>
        </w:rPr>
        <w:t xml:space="preserve">Проводить линии по заданному маршруту (алгоритму).  </w:t>
      </w:r>
    </w:p>
    <w:p w:rsidR="0040399E" w:rsidRPr="008B4F57" w:rsidRDefault="00D04718" w:rsidP="008B4F57">
      <w:pPr>
        <w:numPr>
          <w:ilvl w:val="0"/>
          <w:numId w:val="1"/>
        </w:numPr>
        <w:spacing w:line="240" w:lineRule="auto"/>
        <w:ind w:hanging="360"/>
        <w:jc w:val="both"/>
        <w:rPr>
          <w:sz w:val="28"/>
          <w:szCs w:val="28"/>
        </w:rPr>
      </w:pPr>
      <w:r w:rsidRPr="008B4F57">
        <w:rPr>
          <w:sz w:val="28"/>
          <w:szCs w:val="28"/>
        </w:rPr>
        <w:t xml:space="preserve">Выделять фигуру заданной формы на сложном чертеже. </w:t>
      </w:r>
    </w:p>
    <w:p w:rsidR="0040399E" w:rsidRPr="008B4F57" w:rsidRDefault="00D04718" w:rsidP="008B4F57">
      <w:pPr>
        <w:numPr>
          <w:ilvl w:val="0"/>
          <w:numId w:val="1"/>
        </w:numPr>
        <w:spacing w:line="240" w:lineRule="auto"/>
        <w:ind w:hanging="360"/>
        <w:jc w:val="both"/>
        <w:rPr>
          <w:sz w:val="28"/>
          <w:szCs w:val="28"/>
        </w:rPr>
      </w:pPr>
      <w:r w:rsidRPr="008B4F57">
        <w:rPr>
          <w:sz w:val="28"/>
          <w:szCs w:val="28"/>
        </w:rPr>
        <w:t xml:space="preserve">Анализировать расположение деталей (танов, треугольников, уголков, спичек) в исходной конструкции.  </w:t>
      </w:r>
      <w:r w:rsidRPr="008B4F57">
        <w:rPr>
          <w:rFonts w:eastAsia="Segoe UI Symbol"/>
          <w:sz w:val="28"/>
          <w:szCs w:val="28"/>
        </w:rPr>
        <w:t></w:t>
      </w:r>
      <w:r w:rsidRPr="008B4F57">
        <w:rPr>
          <w:rFonts w:eastAsia="Arial"/>
          <w:sz w:val="28"/>
          <w:szCs w:val="28"/>
        </w:rPr>
        <w:t xml:space="preserve"> </w:t>
      </w:r>
      <w:r w:rsidRPr="008B4F57">
        <w:rPr>
          <w:sz w:val="28"/>
          <w:szCs w:val="28"/>
        </w:rPr>
        <w:t xml:space="preserve">Составлять фигуры из частей.  </w:t>
      </w:r>
    </w:p>
    <w:p w:rsidR="0040399E" w:rsidRPr="008B4F57" w:rsidRDefault="00D04718" w:rsidP="008B4F57">
      <w:pPr>
        <w:numPr>
          <w:ilvl w:val="0"/>
          <w:numId w:val="1"/>
        </w:numPr>
        <w:spacing w:line="240" w:lineRule="auto"/>
        <w:ind w:hanging="360"/>
        <w:jc w:val="both"/>
        <w:rPr>
          <w:sz w:val="28"/>
          <w:szCs w:val="28"/>
        </w:rPr>
      </w:pPr>
      <w:r w:rsidRPr="008B4F57">
        <w:rPr>
          <w:sz w:val="28"/>
          <w:szCs w:val="28"/>
        </w:rPr>
        <w:t xml:space="preserve">Выявлять закономерности в расположении деталей.  </w:t>
      </w:r>
    </w:p>
    <w:p w:rsidR="0040399E" w:rsidRPr="008B4F57" w:rsidRDefault="00D04718" w:rsidP="008B4F57">
      <w:pPr>
        <w:numPr>
          <w:ilvl w:val="0"/>
          <w:numId w:val="1"/>
        </w:numPr>
        <w:spacing w:line="240" w:lineRule="auto"/>
        <w:ind w:hanging="360"/>
        <w:jc w:val="both"/>
        <w:rPr>
          <w:sz w:val="28"/>
          <w:szCs w:val="28"/>
        </w:rPr>
      </w:pPr>
      <w:r w:rsidRPr="008B4F57">
        <w:rPr>
          <w:sz w:val="28"/>
          <w:szCs w:val="28"/>
        </w:rPr>
        <w:t xml:space="preserve">Сопоставлять полученный (промежуточный, итоговый) результат с заданным условием.  </w:t>
      </w:r>
    </w:p>
    <w:p w:rsidR="0040399E" w:rsidRPr="008B4F57" w:rsidRDefault="00D04718" w:rsidP="008B4F57">
      <w:pPr>
        <w:numPr>
          <w:ilvl w:val="0"/>
          <w:numId w:val="1"/>
        </w:numPr>
        <w:spacing w:line="240" w:lineRule="auto"/>
        <w:ind w:hanging="360"/>
        <w:jc w:val="both"/>
        <w:rPr>
          <w:sz w:val="28"/>
          <w:szCs w:val="28"/>
        </w:rPr>
      </w:pPr>
      <w:r w:rsidRPr="008B4F57">
        <w:rPr>
          <w:sz w:val="28"/>
          <w:szCs w:val="28"/>
        </w:rPr>
        <w:t xml:space="preserve">Объяснять (доказывать) выбор способа действия при заданном условии.  </w:t>
      </w:r>
    </w:p>
    <w:p w:rsidR="0040399E" w:rsidRPr="008B4F57" w:rsidRDefault="00D04718" w:rsidP="008B4F57">
      <w:pPr>
        <w:numPr>
          <w:ilvl w:val="0"/>
          <w:numId w:val="1"/>
        </w:numPr>
        <w:spacing w:line="240" w:lineRule="auto"/>
        <w:ind w:hanging="360"/>
        <w:jc w:val="both"/>
        <w:rPr>
          <w:sz w:val="28"/>
          <w:szCs w:val="28"/>
        </w:rPr>
      </w:pPr>
      <w:r w:rsidRPr="008B4F57">
        <w:rPr>
          <w:sz w:val="28"/>
          <w:szCs w:val="28"/>
        </w:rPr>
        <w:t xml:space="preserve">Анализировать предложенные возможные варианты верного решения.  </w:t>
      </w:r>
    </w:p>
    <w:p w:rsidR="0040399E" w:rsidRPr="008B4F57" w:rsidRDefault="00D04718" w:rsidP="008B4F57">
      <w:pPr>
        <w:numPr>
          <w:ilvl w:val="0"/>
          <w:numId w:val="1"/>
        </w:numPr>
        <w:spacing w:line="240" w:lineRule="auto"/>
        <w:ind w:hanging="360"/>
        <w:jc w:val="both"/>
        <w:rPr>
          <w:sz w:val="28"/>
          <w:szCs w:val="28"/>
        </w:rPr>
      </w:pPr>
      <w:r w:rsidRPr="008B4F57">
        <w:rPr>
          <w:sz w:val="28"/>
          <w:szCs w:val="28"/>
        </w:rPr>
        <w:t xml:space="preserve">Определять последовательность действий. </w:t>
      </w:r>
    </w:p>
    <w:p w:rsidR="0040399E" w:rsidRPr="008B4F57" w:rsidRDefault="00D04718" w:rsidP="008B4F57">
      <w:pPr>
        <w:spacing w:after="0" w:line="240" w:lineRule="auto"/>
        <w:ind w:right="4"/>
        <w:jc w:val="both"/>
        <w:rPr>
          <w:sz w:val="28"/>
          <w:szCs w:val="28"/>
        </w:rPr>
      </w:pPr>
      <w:r w:rsidRPr="008B4F57">
        <w:rPr>
          <w:b/>
          <w:sz w:val="28"/>
          <w:szCs w:val="28"/>
        </w:rPr>
        <w:t xml:space="preserve">Содержание </w:t>
      </w:r>
    </w:p>
    <w:p w:rsidR="0040399E" w:rsidRPr="008B4F57" w:rsidRDefault="00D04718" w:rsidP="008B4F57">
      <w:pPr>
        <w:spacing w:after="0" w:line="240" w:lineRule="auto"/>
        <w:ind w:left="-5" w:right="6535"/>
        <w:jc w:val="both"/>
        <w:rPr>
          <w:sz w:val="28"/>
          <w:szCs w:val="28"/>
        </w:rPr>
      </w:pPr>
      <w:r w:rsidRPr="008B4F57">
        <w:rPr>
          <w:b/>
          <w:sz w:val="28"/>
          <w:szCs w:val="28"/>
        </w:rPr>
        <w:t xml:space="preserve">Числа. Арифметические действия. Величины </w:t>
      </w:r>
    </w:p>
    <w:p w:rsidR="0040399E" w:rsidRPr="008B4F57" w:rsidRDefault="00D04718" w:rsidP="008B4F57">
      <w:pPr>
        <w:spacing w:line="240" w:lineRule="auto"/>
        <w:jc w:val="both"/>
        <w:rPr>
          <w:sz w:val="28"/>
          <w:szCs w:val="28"/>
        </w:rPr>
      </w:pPr>
      <w:r w:rsidRPr="008B4F57">
        <w:rPr>
          <w:sz w:val="28"/>
          <w:szCs w:val="28"/>
        </w:rPr>
        <w:t xml:space="preserve">Названия и последовательность чисел от 1 до 1000000. Решение и составление ребусов, содержащих </w:t>
      </w:r>
      <w:proofErr w:type="spellStart"/>
      <w:r w:rsidRPr="008B4F57">
        <w:rPr>
          <w:sz w:val="28"/>
          <w:szCs w:val="28"/>
        </w:rPr>
        <w:t>числа.Сложение</w:t>
      </w:r>
      <w:proofErr w:type="spellEnd"/>
      <w:r w:rsidRPr="008B4F57">
        <w:rPr>
          <w:sz w:val="28"/>
          <w:szCs w:val="28"/>
        </w:rPr>
        <w:t xml:space="preserve"> и вычитание чисел в пределах 1000000. Таблица умножения однозначных чисел и соответствующие случаи </w:t>
      </w:r>
      <w:proofErr w:type="spellStart"/>
      <w:r w:rsidRPr="008B4F57">
        <w:rPr>
          <w:sz w:val="28"/>
          <w:szCs w:val="28"/>
        </w:rPr>
        <w:t>деления.Числовые</w:t>
      </w:r>
      <w:proofErr w:type="spellEnd"/>
      <w:r w:rsidRPr="008B4F57">
        <w:rPr>
          <w:sz w:val="28"/>
          <w:szCs w:val="28"/>
        </w:rPr>
        <w:t xml:space="preserve"> головоломки: соединение чисел знаками действия так, чтобы в ответе получилось заданное число, и др. Поиск нескольких решений. Восстановление примеров: поиск цифры, которая скрыта. </w:t>
      </w:r>
    </w:p>
    <w:p w:rsidR="0040399E" w:rsidRPr="008B4F57" w:rsidRDefault="00D04718" w:rsidP="008B4F57">
      <w:pPr>
        <w:spacing w:line="240" w:lineRule="auto"/>
        <w:jc w:val="both"/>
        <w:rPr>
          <w:sz w:val="28"/>
          <w:szCs w:val="28"/>
        </w:rPr>
      </w:pPr>
      <w:r w:rsidRPr="008B4F57">
        <w:rPr>
          <w:sz w:val="28"/>
          <w:szCs w:val="28"/>
        </w:rPr>
        <w:t xml:space="preserve">Последовательное выполнение арифметических действий: отгадывание задуманных </w:t>
      </w:r>
      <w:proofErr w:type="spellStart"/>
      <w:r w:rsidRPr="008B4F57">
        <w:rPr>
          <w:sz w:val="28"/>
          <w:szCs w:val="28"/>
        </w:rPr>
        <w:t>чисел.Заполнение</w:t>
      </w:r>
      <w:proofErr w:type="spellEnd"/>
      <w:r w:rsidRPr="008B4F57">
        <w:rPr>
          <w:sz w:val="28"/>
          <w:szCs w:val="28"/>
        </w:rPr>
        <w:t xml:space="preserve"> числовых кроссвордов (</w:t>
      </w:r>
      <w:proofErr w:type="spellStart"/>
      <w:r w:rsidRPr="008B4F57">
        <w:rPr>
          <w:sz w:val="28"/>
          <w:szCs w:val="28"/>
        </w:rPr>
        <w:t>судоку</w:t>
      </w:r>
      <w:proofErr w:type="spellEnd"/>
      <w:r w:rsidRPr="008B4F57">
        <w:rPr>
          <w:sz w:val="28"/>
          <w:szCs w:val="28"/>
        </w:rPr>
        <w:t xml:space="preserve">, </w:t>
      </w:r>
      <w:proofErr w:type="spellStart"/>
      <w:r w:rsidRPr="008B4F57">
        <w:rPr>
          <w:sz w:val="28"/>
          <w:szCs w:val="28"/>
        </w:rPr>
        <w:t>какуро</w:t>
      </w:r>
      <w:proofErr w:type="spellEnd"/>
      <w:r w:rsidRPr="008B4F57">
        <w:rPr>
          <w:sz w:val="28"/>
          <w:szCs w:val="28"/>
        </w:rPr>
        <w:t xml:space="preserve"> и др.). Числа-великаны (миллион и др.). Числовой палиндром: число, которое читается одинаково слева направо и справа налево. Поиск и чтение слов, связанных с математикой (в таблице, </w:t>
      </w:r>
      <w:proofErr w:type="spellStart"/>
      <w:r w:rsidRPr="008B4F57">
        <w:rPr>
          <w:sz w:val="28"/>
          <w:szCs w:val="28"/>
        </w:rPr>
        <w:t>ходомшахматного</w:t>
      </w:r>
      <w:proofErr w:type="spellEnd"/>
      <w:r w:rsidRPr="008B4F57">
        <w:rPr>
          <w:sz w:val="28"/>
          <w:szCs w:val="28"/>
        </w:rPr>
        <w:t xml:space="preserve"> коня и др.). Занимательные задания с римскими цифрами. </w:t>
      </w:r>
    </w:p>
    <w:p w:rsidR="0040399E" w:rsidRPr="008B4F57" w:rsidRDefault="00D04718" w:rsidP="008B4F57">
      <w:pPr>
        <w:spacing w:after="48" w:line="240" w:lineRule="auto"/>
        <w:ind w:left="-5" w:right="6535"/>
        <w:rPr>
          <w:sz w:val="28"/>
          <w:szCs w:val="28"/>
        </w:rPr>
      </w:pPr>
      <w:r w:rsidRPr="008B4F57">
        <w:rPr>
          <w:b/>
          <w:sz w:val="28"/>
          <w:szCs w:val="28"/>
        </w:rPr>
        <w:t xml:space="preserve"> Единицы времени. Единицы массы. Единицы длины. </w:t>
      </w:r>
    </w:p>
    <w:p w:rsidR="0040399E" w:rsidRPr="008B4F57" w:rsidRDefault="00D04718" w:rsidP="008B4F57">
      <w:pPr>
        <w:spacing w:line="240" w:lineRule="auto"/>
        <w:jc w:val="both"/>
        <w:rPr>
          <w:sz w:val="28"/>
          <w:szCs w:val="28"/>
        </w:rPr>
      </w:pPr>
      <w:r w:rsidRPr="008B4F57">
        <w:rPr>
          <w:sz w:val="28"/>
          <w:szCs w:val="28"/>
        </w:rPr>
        <w:t xml:space="preserve">Составление карты путешествия: на определённом транспорте по выбранному маршруту, </w:t>
      </w:r>
      <w:proofErr w:type="gramStart"/>
      <w:r w:rsidRPr="008B4F57">
        <w:rPr>
          <w:sz w:val="28"/>
          <w:szCs w:val="28"/>
        </w:rPr>
        <w:t>например</w:t>
      </w:r>
      <w:proofErr w:type="gramEnd"/>
      <w:r w:rsidRPr="008B4F57">
        <w:rPr>
          <w:sz w:val="28"/>
          <w:szCs w:val="28"/>
        </w:rPr>
        <w:t xml:space="preserve"> «Золотое кольцо» России, города-герои и др. Время и его единицы: час, минута, секунда; сутки, неделя, год, век. Одна секунда в жизни класса. Цена одной минуты. Что происходит за одну минуту в городе (стране, мире). Сбор информации. Что успевает сделать ученик за одну минуту, один час, за день, за сутки? Составление различных задач, используя данные о возрасте своих </w:t>
      </w:r>
      <w:proofErr w:type="spellStart"/>
      <w:r w:rsidRPr="008B4F57">
        <w:rPr>
          <w:sz w:val="28"/>
          <w:szCs w:val="28"/>
        </w:rPr>
        <w:t>родственников.Старинные</w:t>
      </w:r>
      <w:proofErr w:type="spellEnd"/>
      <w:r w:rsidRPr="008B4F57">
        <w:rPr>
          <w:sz w:val="28"/>
          <w:szCs w:val="28"/>
        </w:rPr>
        <w:t xml:space="preserve"> русские меры длины и массы: пядь, аршин, вершок, верста, пуд, фунт и др. Решение старинных задач. Работа с таблицей «Старинные русские меры длины» </w:t>
      </w:r>
    </w:p>
    <w:p w:rsidR="00D867DF" w:rsidRDefault="00D04718" w:rsidP="008B4F57">
      <w:pPr>
        <w:spacing w:after="0" w:line="240" w:lineRule="auto"/>
        <w:ind w:left="-5" w:right="6535"/>
        <w:rPr>
          <w:b/>
          <w:sz w:val="28"/>
          <w:szCs w:val="28"/>
        </w:rPr>
      </w:pPr>
      <w:r w:rsidRPr="008B4F57">
        <w:rPr>
          <w:b/>
          <w:sz w:val="28"/>
          <w:szCs w:val="28"/>
        </w:rPr>
        <w:t xml:space="preserve">Вычитание в пределах  </w:t>
      </w:r>
      <w:r w:rsidR="00D867DF">
        <w:rPr>
          <w:b/>
          <w:sz w:val="28"/>
          <w:szCs w:val="28"/>
        </w:rPr>
        <w:t>100</w:t>
      </w:r>
      <w:r w:rsidRPr="008B4F57">
        <w:rPr>
          <w:b/>
          <w:sz w:val="28"/>
          <w:szCs w:val="28"/>
        </w:rPr>
        <w:t>.</w:t>
      </w:r>
    </w:p>
    <w:p w:rsidR="0040399E" w:rsidRPr="008B4F57" w:rsidRDefault="00D04718" w:rsidP="008B4F57">
      <w:pPr>
        <w:spacing w:after="0" w:line="240" w:lineRule="auto"/>
        <w:ind w:left="-5" w:right="6535"/>
        <w:rPr>
          <w:sz w:val="28"/>
          <w:szCs w:val="28"/>
        </w:rPr>
      </w:pPr>
      <w:r w:rsidRPr="008B4F57">
        <w:rPr>
          <w:b/>
          <w:sz w:val="28"/>
          <w:szCs w:val="28"/>
        </w:rPr>
        <w:lastRenderedPageBreak/>
        <w:t xml:space="preserve">  </w:t>
      </w:r>
      <w:r w:rsidR="00D867DF">
        <w:rPr>
          <w:b/>
          <w:sz w:val="28"/>
          <w:szCs w:val="28"/>
        </w:rPr>
        <w:t>Введение понятий у</w:t>
      </w:r>
      <w:r w:rsidRPr="008B4F57">
        <w:rPr>
          <w:b/>
          <w:sz w:val="28"/>
          <w:szCs w:val="28"/>
        </w:rPr>
        <w:t>множение,  деление</w:t>
      </w:r>
      <w:r w:rsidR="00D867DF">
        <w:rPr>
          <w:b/>
          <w:sz w:val="28"/>
          <w:szCs w:val="28"/>
        </w:rPr>
        <w:t>.</w:t>
      </w:r>
    </w:p>
    <w:p w:rsidR="0040399E" w:rsidRPr="008B4F57" w:rsidRDefault="00D04718" w:rsidP="008B4F57">
      <w:pPr>
        <w:spacing w:after="61" w:line="240" w:lineRule="auto"/>
        <w:jc w:val="both"/>
        <w:rPr>
          <w:sz w:val="28"/>
          <w:szCs w:val="28"/>
        </w:rPr>
      </w:pPr>
      <w:r w:rsidRPr="008B4F57">
        <w:rPr>
          <w:sz w:val="28"/>
          <w:szCs w:val="28"/>
        </w:rPr>
        <w:t xml:space="preserve">Игры: «Волшебная палочка», «Лучший лодочник», «Чья сумма больше?», «Гонки с зонтиками» </w:t>
      </w:r>
    </w:p>
    <w:p w:rsidR="0040399E" w:rsidRPr="008B4F57" w:rsidRDefault="00D04718" w:rsidP="008B4F57">
      <w:pPr>
        <w:spacing w:after="0" w:line="240" w:lineRule="auto"/>
        <w:ind w:left="-5" w:right="6535"/>
        <w:rPr>
          <w:sz w:val="28"/>
          <w:szCs w:val="28"/>
        </w:rPr>
      </w:pPr>
      <w:r w:rsidRPr="008B4F57">
        <w:rPr>
          <w:b/>
          <w:sz w:val="28"/>
          <w:szCs w:val="28"/>
        </w:rPr>
        <w:t xml:space="preserve">Мир занимательных задач </w:t>
      </w:r>
    </w:p>
    <w:p w:rsidR="0040399E" w:rsidRPr="008B4F57" w:rsidRDefault="00D04718" w:rsidP="008B4F57">
      <w:pPr>
        <w:spacing w:line="240" w:lineRule="auto"/>
        <w:jc w:val="both"/>
        <w:rPr>
          <w:sz w:val="28"/>
          <w:szCs w:val="28"/>
        </w:rPr>
      </w:pPr>
      <w:r w:rsidRPr="008B4F57">
        <w:rPr>
          <w:sz w:val="28"/>
          <w:szCs w:val="28"/>
        </w:rPr>
        <w:t>Задачи, допускающие несколько способов решения. Задачи с недостаточными, некорректными данными, с избыточным составом условия. Последовательность шагов (алгоритм) решения задачи.</w:t>
      </w:r>
      <w:r w:rsidR="008B4F57">
        <w:rPr>
          <w:sz w:val="28"/>
          <w:szCs w:val="28"/>
        </w:rPr>
        <w:t xml:space="preserve"> </w:t>
      </w:r>
      <w:r w:rsidRPr="008B4F57">
        <w:rPr>
          <w:sz w:val="28"/>
          <w:szCs w:val="28"/>
        </w:rPr>
        <w:t>Задачи, имеющие несколько решений. Обратные задачи и задания. Ориентировка в тексте задачи, выделение условия и вопроса, данных и искомых чисел (величин). Выбор необходимой информации, содержащейся в тексте задачи, на рисунке или в таблице, для ответа на заданные вопросы.</w:t>
      </w:r>
      <w:r w:rsidR="008B4F57">
        <w:rPr>
          <w:sz w:val="28"/>
          <w:szCs w:val="28"/>
        </w:rPr>
        <w:t xml:space="preserve"> </w:t>
      </w:r>
      <w:r w:rsidRPr="008B4F57">
        <w:rPr>
          <w:sz w:val="28"/>
          <w:szCs w:val="28"/>
        </w:rPr>
        <w:t>Старинные задачи. Логические задачи. Задачи на переливание. Составление аналогичных задач и заданий.</w:t>
      </w:r>
      <w:r w:rsidR="008B4F57">
        <w:rPr>
          <w:sz w:val="28"/>
          <w:szCs w:val="28"/>
        </w:rPr>
        <w:t xml:space="preserve"> </w:t>
      </w:r>
      <w:r w:rsidRPr="008B4F57">
        <w:rPr>
          <w:sz w:val="28"/>
          <w:szCs w:val="28"/>
        </w:rPr>
        <w:t>Нестандартные задачи. Использование знаково-символических средств для моделирования ситуаций, описанных в задачах.</w:t>
      </w:r>
      <w:r w:rsidR="008B4F57">
        <w:rPr>
          <w:sz w:val="28"/>
          <w:szCs w:val="28"/>
        </w:rPr>
        <w:t xml:space="preserve"> </w:t>
      </w:r>
      <w:r w:rsidRPr="008B4F57">
        <w:rPr>
          <w:sz w:val="28"/>
          <w:szCs w:val="28"/>
        </w:rPr>
        <w:t>Задачи, решаемые способом перебора. «Открытые» задачи и задания.</w:t>
      </w:r>
      <w:r w:rsidR="008B4F57">
        <w:rPr>
          <w:sz w:val="28"/>
          <w:szCs w:val="28"/>
        </w:rPr>
        <w:t xml:space="preserve"> </w:t>
      </w:r>
      <w:r w:rsidRPr="008B4F57">
        <w:rPr>
          <w:sz w:val="28"/>
          <w:szCs w:val="28"/>
        </w:rPr>
        <w:t>Задачи и задания по проверке готовых решений, в том числе неверных.</w:t>
      </w:r>
      <w:r w:rsidR="008B4F57">
        <w:rPr>
          <w:sz w:val="28"/>
          <w:szCs w:val="28"/>
        </w:rPr>
        <w:t xml:space="preserve"> </w:t>
      </w:r>
      <w:r w:rsidRPr="008B4F57">
        <w:rPr>
          <w:sz w:val="28"/>
          <w:szCs w:val="28"/>
        </w:rPr>
        <w:t>Анализ и оценка готовых решений задачи, выбор верных решений.</w:t>
      </w:r>
      <w:r w:rsidR="008B4F57">
        <w:rPr>
          <w:sz w:val="28"/>
          <w:szCs w:val="28"/>
        </w:rPr>
        <w:t xml:space="preserve"> </w:t>
      </w:r>
      <w:r w:rsidRPr="008B4F57">
        <w:rPr>
          <w:sz w:val="28"/>
          <w:szCs w:val="28"/>
        </w:rPr>
        <w:t xml:space="preserve">Задачи на доказательство, </w:t>
      </w:r>
      <w:proofErr w:type="gramStart"/>
      <w:r w:rsidRPr="008B4F57">
        <w:rPr>
          <w:sz w:val="28"/>
          <w:szCs w:val="28"/>
        </w:rPr>
        <w:t>например</w:t>
      </w:r>
      <w:proofErr w:type="gramEnd"/>
      <w:r w:rsidRPr="008B4F57">
        <w:rPr>
          <w:sz w:val="28"/>
          <w:szCs w:val="28"/>
        </w:rPr>
        <w:t xml:space="preserve"> найти цифровое значение букв в условной записи: СМЕХ + ГРОМ = ГРЕМИ и др. Обоснование выполняемых и выполненных действий.</w:t>
      </w:r>
      <w:r w:rsidR="008B4F57">
        <w:rPr>
          <w:sz w:val="28"/>
          <w:szCs w:val="28"/>
        </w:rPr>
        <w:t xml:space="preserve"> </w:t>
      </w:r>
      <w:r w:rsidRPr="008B4F57">
        <w:rPr>
          <w:sz w:val="28"/>
          <w:szCs w:val="28"/>
        </w:rPr>
        <w:t>Решение олимпиадных задач международного конкурса «Кенгуру».</w:t>
      </w:r>
      <w:r w:rsidR="008B4F57">
        <w:rPr>
          <w:sz w:val="28"/>
          <w:szCs w:val="28"/>
        </w:rPr>
        <w:t xml:space="preserve"> </w:t>
      </w:r>
      <w:r w:rsidRPr="008B4F57">
        <w:rPr>
          <w:sz w:val="28"/>
          <w:szCs w:val="28"/>
        </w:rPr>
        <w:t xml:space="preserve">Воспроизведение способа решения задачи. Выбор наиболее эффективных способов решения. </w:t>
      </w:r>
    </w:p>
    <w:p w:rsidR="0040399E" w:rsidRPr="008B4F57" w:rsidRDefault="00D04718" w:rsidP="008B4F57">
      <w:pPr>
        <w:spacing w:after="0" w:line="240" w:lineRule="auto"/>
        <w:ind w:left="-5" w:right="6535"/>
        <w:jc w:val="both"/>
        <w:rPr>
          <w:sz w:val="28"/>
          <w:szCs w:val="28"/>
        </w:rPr>
      </w:pPr>
      <w:r w:rsidRPr="008B4F57">
        <w:rPr>
          <w:b/>
          <w:sz w:val="28"/>
          <w:szCs w:val="28"/>
        </w:rPr>
        <w:t xml:space="preserve">Геометрическая мозаика </w:t>
      </w:r>
    </w:p>
    <w:p w:rsidR="0040399E" w:rsidRPr="008B4F57" w:rsidRDefault="00D04718" w:rsidP="008B4F57">
      <w:pPr>
        <w:spacing w:line="240" w:lineRule="auto"/>
        <w:jc w:val="both"/>
        <w:rPr>
          <w:sz w:val="28"/>
          <w:szCs w:val="28"/>
        </w:rPr>
      </w:pPr>
      <w:r w:rsidRPr="008B4F57">
        <w:rPr>
          <w:sz w:val="28"/>
          <w:szCs w:val="28"/>
        </w:rPr>
        <w:t xml:space="preserve">Пространственные представления. Понятия «влево», «вправо», «вверх», «вниз». Маршрут передвижения. Точка начала движения; число, стрелки 1→ 1↓, указывающие направление движения. Проведение линии по заданному маршруту (алгоритму) — «путешествие </w:t>
      </w:r>
      <w:proofErr w:type="gramStart"/>
      <w:r w:rsidRPr="008B4F57">
        <w:rPr>
          <w:sz w:val="28"/>
          <w:szCs w:val="28"/>
        </w:rPr>
        <w:t>точки»(</w:t>
      </w:r>
      <w:proofErr w:type="gramEnd"/>
      <w:r w:rsidRPr="008B4F57">
        <w:rPr>
          <w:sz w:val="28"/>
          <w:szCs w:val="28"/>
        </w:rPr>
        <w:t xml:space="preserve">на листе в клетку). </w:t>
      </w:r>
    </w:p>
    <w:p w:rsidR="0040399E" w:rsidRPr="008B4F57" w:rsidRDefault="00D04718" w:rsidP="008B4F57">
      <w:pPr>
        <w:spacing w:line="240" w:lineRule="auto"/>
        <w:jc w:val="both"/>
        <w:rPr>
          <w:sz w:val="28"/>
          <w:szCs w:val="28"/>
        </w:rPr>
      </w:pPr>
      <w:r w:rsidRPr="008B4F57">
        <w:rPr>
          <w:sz w:val="28"/>
          <w:szCs w:val="28"/>
        </w:rPr>
        <w:t xml:space="preserve">Построение собственного маршрута (рисунка) и его </w:t>
      </w:r>
      <w:proofErr w:type="spellStart"/>
      <w:r w:rsidRPr="008B4F57">
        <w:rPr>
          <w:sz w:val="28"/>
          <w:szCs w:val="28"/>
        </w:rPr>
        <w:t>описание.Геометрические</w:t>
      </w:r>
      <w:proofErr w:type="spellEnd"/>
      <w:r w:rsidRPr="008B4F57">
        <w:rPr>
          <w:sz w:val="28"/>
          <w:szCs w:val="28"/>
        </w:rPr>
        <w:t xml:space="preserve"> узоры. Закономерности в узорах. Симметрия. Фигуры, имеющие одну и несколько осей симметрии. Расположение деталей фигуры в исходной конструкции (треугольники, таны, уголки,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</w:t>
      </w:r>
      <w:r w:rsidR="008B4F57">
        <w:rPr>
          <w:sz w:val="28"/>
          <w:szCs w:val="28"/>
        </w:rPr>
        <w:t xml:space="preserve"> </w:t>
      </w:r>
      <w:r w:rsidRPr="008B4F57">
        <w:rPr>
          <w:sz w:val="28"/>
          <w:szCs w:val="28"/>
        </w:rPr>
        <w:t>Разрезание и составление фигур. Деление заданной фигуры на равные по площади части.</w:t>
      </w:r>
      <w:r w:rsidR="008B4F57">
        <w:rPr>
          <w:sz w:val="28"/>
          <w:szCs w:val="28"/>
        </w:rPr>
        <w:t xml:space="preserve"> </w:t>
      </w:r>
      <w:r w:rsidRPr="008B4F57">
        <w:rPr>
          <w:sz w:val="28"/>
          <w:szCs w:val="28"/>
        </w:rPr>
        <w:t>Поиск заданных фигур в фигурах сложной конфигурации.</w:t>
      </w:r>
      <w:r w:rsidR="008B4F57">
        <w:rPr>
          <w:sz w:val="28"/>
          <w:szCs w:val="28"/>
        </w:rPr>
        <w:t xml:space="preserve"> </w:t>
      </w:r>
      <w:r w:rsidRPr="008B4F57">
        <w:rPr>
          <w:sz w:val="28"/>
          <w:szCs w:val="28"/>
        </w:rPr>
        <w:t>Решение задач, формирующих геометрическую наблюдательность.</w:t>
      </w:r>
      <w:r w:rsidR="008B4F57">
        <w:rPr>
          <w:sz w:val="28"/>
          <w:szCs w:val="28"/>
        </w:rPr>
        <w:t xml:space="preserve"> </w:t>
      </w:r>
      <w:r w:rsidRPr="008B4F57">
        <w:rPr>
          <w:sz w:val="28"/>
          <w:szCs w:val="28"/>
        </w:rPr>
        <w:t>Распознавание (нахождение) окружности на орнаменте. Составление (вычерчивание) орнамента с использованием циркуля (по образцу, по собственному замыслу</w:t>
      </w:r>
      <w:proofErr w:type="gramStart"/>
      <w:r w:rsidRPr="008B4F57">
        <w:rPr>
          <w:sz w:val="28"/>
          <w:szCs w:val="28"/>
        </w:rPr>
        <w:t>).Объёмные</w:t>
      </w:r>
      <w:proofErr w:type="gramEnd"/>
      <w:r w:rsidRPr="008B4F57">
        <w:rPr>
          <w:sz w:val="28"/>
          <w:szCs w:val="28"/>
        </w:rPr>
        <w:t xml:space="preserve"> фигуры: цилиндр, конус, пирамида, шар, куб.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пирамида, пятиугольная пирамида, икосаэдр (по выбору учащихся). </w:t>
      </w:r>
    </w:p>
    <w:p w:rsidR="00D04718" w:rsidRDefault="00D04718">
      <w:pPr>
        <w:spacing w:after="71" w:line="259" w:lineRule="auto"/>
        <w:ind w:left="0" w:firstLine="0"/>
        <w:sectPr w:rsidR="00D04718" w:rsidSect="00D04718">
          <w:pgSz w:w="11906" w:h="16838"/>
          <w:pgMar w:top="567" w:right="1140" w:bottom="561" w:left="1151" w:header="720" w:footer="720" w:gutter="0"/>
          <w:cols w:space="720"/>
        </w:sectPr>
      </w:pPr>
    </w:p>
    <w:p w:rsidR="0040399E" w:rsidRDefault="00D04718" w:rsidP="00D04718">
      <w:pPr>
        <w:spacing w:after="71" w:line="259" w:lineRule="auto"/>
        <w:ind w:left="0" w:firstLine="0"/>
        <w:jc w:val="center"/>
      </w:pPr>
      <w:r>
        <w:rPr>
          <w:b/>
        </w:rPr>
        <w:lastRenderedPageBreak/>
        <w:t>Календарно-тематическое планирование.</w:t>
      </w:r>
    </w:p>
    <w:tbl>
      <w:tblPr>
        <w:tblStyle w:val="TableGrid"/>
        <w:tblW w:w="15922" w:type="dxa"/>
        <w:tblInd w:w="-108" w:type="dxa"/>
        <w:tblCellMar>
          <w:top w:w="7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565"/>
        <w:gridCol w:w="3721"/>
        <w:gridCol w:w="7817"/>
        <w:gridCol w:w="1339"/>
        <w:gridCol w:w="1273"/>
        <w:gridCol w:w="1207"/>
      </w:tblGrid>
      <w:tr w:rsidR="0040399E">
        <w:trPr>
          <w:trHeight w:val="31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19" w:line="259" w:lineRule="auto"/>
              <w:ind w:left="0" w:firstLine="0"/>
            </w:pPr>
            <w:r>
              <w:rPr>
                <w:b/>
              </w:rPr>
              <w:t xml:space="preserve">№ </w:t>
            </w:r>
          </w:p>
          <w:p w:rsidR="0040399E" w:rsidRDefault="00D0471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п/п </w:t>
            </w:r>
          </w:p>
        </w:tc>
        <w:tc>
          <w:tcPr>
            <w:tcW w:w="3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Название разделов и тем </w:t>
            </w:r>
          </w:p>
        </w:tc>
        <w:tc>
          <w:tcPr>
            <w:tcW w:w="7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Количество часов 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Дата  </w:t>
            </w:r>
          </w:p>
        </w:tc>
      </w:tr>
      <w:tr w:rsidR="0040399E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40399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40399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40399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40399E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План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Факт </w:t>
            </w:r>
          </w:p>
        </w:tc>
      </w:tr>
      <w:tr w:rsidR="0040399E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Интеллектуальная разминка. </w:t>
            </w:r>
          </w:p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Решение олимпиадных задач международного конкурса «Кенгуру».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399E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«Числовой» конструктор» 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Числа от 1 до 1000000. Составление чисел с помощью комплектов карточек с числами.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399E">
        <w:trPr>
          <w:trHeight w:val="5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3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Геометрия вокруг нас. </w:t>
            </w:r>
          </w:p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Конструирование многоугольников из одинаковых треугольников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399E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4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Волшебные переливания.  </w:t>
            </w:r>
          </w:p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Задачи на переливание.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399E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5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right="1428" w:firstLine="0"/>
            </w:pPr>
            <w:r>
              <w:t xml:space="preserve">В царстве смекалки.  </w:t>
            </w:r>
          </w:p>
        </w:tc>
        <w:tc>
          <w:tcPr>
            <w:tcW w:w="7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Решение нестандартных задач (на «отношения»). Сбор информации и выпуск математической газеты (работа в группах).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399E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6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78" w:lineRule="auto"/>
              <w:ind w:left="0" w:firstLine="0"/>
            </w:pPr>
            <w:r>
              <w:t xml:space="preserve">В царстве смекалки. Решение нестандартных задач. </w:t>
            </w:r>
          </w:p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40399E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40399E" w:rsidRDefault="0040399E">
      <w:pPr>
        <w:spacing w:after="0" w:line="259" w:lineRule="auto"/>
        <w:ind w:left="-566" w:right="16274" w:firstLine="0"/>
      </w:pPr>
    </w:p>
    <w:tbl>
      <w:tblPr>
        <w:tblStyle w:val="TableGrid"/>
        <w:tblW w:w="15922" w:type="dxa"/>
        <w:tblInd w:w="-108" w:type="dxa"/>
        <w:tblCellMar>
          <w:top w:w="7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566"/>
        <w:gridCol w:w="3730"/>
        <w:gridCol w:w="7862"/>
        <w:gridCol w:w="1277"/>
        <w:gridCol w:w="1277"/>
        <w:gridCol w:w="1210"/>
      </w:tblGrid>
      <w:tr w:rsidR="0040399E">
        <w:trPr>
          <w:trHeight w:val="11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7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Шаг в будущее. Математические игры. 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Игры: «Крестики-нолики на бесконечной доске», «Морской бой», конструкторы «Монтажник», «Строитель», «Полимино», «Паркеты и мозаики» и др. из электронного учебного пособия «Математика и конструирование».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399E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8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«Спичечный» конструктор. </w:t>
            </w:r>
          </w:p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Построение конструкции по заданному образцу. Перекладывание нескольких спичек в соответствии с условием. Проверка выполненной работы.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399E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9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  <w:jc w:val="both"/>
            </w:pPr>
            <w:r>
              <w:t xml:space="preserve">Построение конструкции по заданному образцу.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399E" w:rsidRDefault="0040399E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399E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10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Числовые головоломки. 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>Числовые головоломки. Решение и составление ребусов, содержащих числа. Заполнение числового кроссворда (</w:t>
            </w:r>
            <w:proofErr w:type="spellStart"/>
            <w:r>
              <w:t>судоку</w:t>
            </w:r>
            <w:proofErr w:type="spellEnd"/>
            <w:r>
              <w:t xml:space="preserve">).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399E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11 </w:t>
            </w:r>
          </w:p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Интеллектуальная разминка. </w:t>
            </w:r>
          </w:p>
        </w:tc>
        <w:tc>
          <w:tcPr>
            <w:tcW w:w="7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right="1" w:firstLine="0"/>
            </w:pPr>
            <w:r>
              <w:t xml:space="preserve">Интеллектуальная разминка. 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399E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12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Электронные математические игры.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99E" w:rsidRDefault="0040399E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399E">
        <w:trPr>
          <w:trHeight w:val="8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lastRenderedPageBreak/>
              <w:t xml:space="preserve">13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Математические фокусы. 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Порядок выполнения действий в числовых выражениях (без скобок, со скобками). Соедините числа 1 1 1 1 1 1 знаками действий так, чтобы в ответе получилось 1, 2, 3, 4, … , 15.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399E"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14 </w:t>
            </w:r>
          </w:p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Математические игры. 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Построение математических пирамид: «Сложение в пределах 1000000», «Вычитание в пределах 1000000», «Умножение», «Деление». Игры: «Волшебная палочка», «Лучший лодочник», «Чья сумма больше?», «Гонки с зонтиками» (по выбору учащихся).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399E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15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Секреты чисел. 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right="5" w:firstLine="0"/>
            </w:pPr>
            <w:r>
              <w:t xml:space="preserve">Числовой палиндром — число, которое читается одинаково слева направо и справа налево. Числовые головоломки: запись числа тремя одинаковыми цифрами.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399E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16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Математическая копилка. 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Составление сборника числового материала, взятого из жизни (газеты, детские журналы), для составления задач.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399E"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17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Математическое путешествие. 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Вычисления в группах: первый ученик из числа вычитает 140; второй — прибавляет 180, третий — вычитает 160, а четвёртый — прибавляет 150. Решения и ответы к пяти раундам записываются. Взаимный контроль.1-й раунд: 640 – 140 = 500 500 + 180 = 680 680 – 160 = 520 520 ++ 150= 670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399E"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18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Выбери маршрут. 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8" w:lineRule="auto"/>
              <w:ind w:left="0" w:firstLine="0"/>
            </w:pPr>
            <w:r>
              <w:t xml:space="preserve">Единица длины километр. Составление карты путешествия: на определённом транспорте по выбранному маршруту, например «Золотое кольцо» России, города-герои и др. </w:t>
            </w:r>
          </w:p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40399E" w:rsidRDefault="0040399E">
      <w:pPr>
        <w:spacing w:after="0" w:line="259" w:lineRule="auto"/>
        <w:ind w:left="-566" w:right="16274" w:firstLine="0"/>
      </w:pPr>
    </w:p>
    <w:tbl>
      <w:tblPr>
        <w:tblStyle w:val="TableGrid"/>
        <w:tblW w:w="15922" w:type="dxa"/>
        <w:tblInd w:w="-108" w:type="dxa"/>
        <w:tblCellMar>
          <w:top w:w="7" w:type="dxa"/>
          <w:left w:w="108" w:type="dxa"/>
          <w:right w:w="111" w:type="dxa"/>
        </w:tblCellMar>
        <w:tblLook w:val="04A0" w:firstRow="1" w:lastRow="0" w:firstColumn="1" w:lastColumn="0" w:noHBand="0" w:noVBand="1"/>
      </w:tblPr>
      <w:tblGrid>
        <w:gridCol w:w="566"/>
        <w:gridCol w:w="3730"/>
        <w:gridCol w:w="7862"/>
        <w:gridCol w:w="1277"/>
        <w:gridCol w:w="1277"/>
        <w:gridCol w:w="1210"/>
      </w:tblGrid>
      <w:tr w:rsidR="0040399E">
        <w:trPr>
          <w:trHeight w:val="5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19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Числовые головоломки. 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>Решение и составление ребусов, содержащих числа. Заполнение числового кроссворда (</w:t>
            </w:r>
            <w:proofErr w:type="spellStart"/>
            <w:r>
              <w:t>судоку</w:t>
            </w:r>
            <w:proofErr w:type="spellEnd"/>
            <w:r>
              <w:t xml:space="preserve">).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399E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20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Выпуск математической газеты. </w:t>
            </w:r>
          </w:p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Сбор информации и выпуск математической газеты (работа в группах).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399E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21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В царстве смекалки. </w:t>
            </w:r>
          </w:p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40399E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399E"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22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Мир занимательных задач. 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46" w:line="239" w:lineRule="auto"/>
              <w:ind w:left="0" w:firstLine="0"/>
            </w:pPr>
            <w:r>
              <w:t xml:space="preserve">Задачи со многими возможными решениями. Задачи с недостающими данными, с избыточным составом условия. Задачи на доказательство: </w:t>
            </w:r>
          </w:p>
          <w:p w:rsidR="0040399E" w:rsidRDefault="00D04718">
            <w:pPr>
              <w:spacing w:after="22" w:line="259" w:lineRule="auto"/>
              <w:ind w:left="0" w:firstLine="0"/>
            </w:pPr>
            <w:r>
              <w:t xml:space="preserve">найти цифровое значение букв в условной записи: </w:t>
            </w:r>
          </w:p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СМЕХ + ГРОМ = ГРЕМИ и др.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399E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lastRenderedPageBreak/>
              <w:t xml:space="preserve">23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Геометрический калейдоскоп. 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Конструирование многоугольников из заданных элементов. </w:t>
            </w:r>
          </w:p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Конструирование из деталей </w:t>
            </w:r>
            <w:proofErr w:type="spellStart"/>
            <w:r>
              <w:t>танграма</w:t>
            </w:r>
            <w:proofErr w:type="spellEnd"/>
            <w:r>
              <w:t xml:space="preserve">: без разбиения изображения на части; заданного в уменьшенном масштабе.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399E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24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Интеллектуальная разминка. 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399E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25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Разверни листок. </w:t>
            </w:r>
          </w:p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Задачи и задания на развитие пространственных представлений.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399E">
        <w:trPr>
          <w:trHeight w:val="5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26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От секунды до столетия. </w:t>
            </w:r>
          </w:p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Время и его единицы: час, минута, секунда; сутки, неделя, год, век. Одна секунда в жизни класса. Цена одной минуты. Что происходит за одну минуту в городе (стране, мире). Сбор информации. Что успевает сделать ученик за одну минуту, один час, за день, за сутки? Составление различных задач, используя данные о возрасте своих родственников.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399E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27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Составление различных задач, используя данные о возрасте своих родственников.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40399E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399E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28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Числовые головоломки. 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>Решение и составление ребусов, содержащих числа. Заполнение числового кроссворда (</w:t>
            </w:r>
            <w:proofErr w:type="spellStart"/>
            <w:r>
              <w:t>какуро</w:t>
            </w:r>
            <w:proofErr w:type="spellEnd"/>
            <w:r>
              <w:t xml:space="preserve">).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399E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29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Конкурс смекалки. 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>Решение и составление ребусов, содержащих числа. Заполнение числового кроссворда (</w:t>
            </w:r>
            <w:proofErr w:type="spellStart"/>
            <w:r>
              <w:t>какуро</w:t>
            </w:r>
            <w:proofErr w:type="spellEnd"/>
            <w:r>
              <w:t xml:space="preserve">).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399E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30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Это было в старину 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Старинные русские меры длины и массы: пядь, аршин, вершок, верста, пуд, фунт и др. Решение старинных задач. Работа с таблицей «Старинные русские меры длины»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399E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31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Математические фокусы. 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Алгоритм умножения (деления) трёхзначного числа на однозначное число. Поиск «спрятанных» цифр в записи решения.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399E">
        <w:trPr>
          <w:trHeight w:val="5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32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Энциклопедия математических развлечений. 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Энциклопедия математических развлечений </w:t>
            </w:r>
          </w:p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Составление сборника занимательных заданий. Использование разных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399E">
        <w:trPr>
          <w:trHeight w:val="5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33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Составление сборника занимательных заданий. 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источников информации (детские познавательные журналы, книги и др.).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399E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34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Математический лабиринт. 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  <w:jc w:val="both"/>
            </w:pPr>
            <w:r>
              <w:t xml:space="preserve">Итоговое занятие — открытый интеллектуальный марафон. Решение заданий  международного  конкурса  «Кенгуру».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Default="00D0471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40399E" w:rsidRDefault="00D04718">
      <w:pPr>
        <w:spacing w:after="16" w:line="259" w:lineRule="auto"/>
        <w:ind w:left="0" w:firstLine="0"/>
      </w:pPr>
      <w:r>
        <w:t xml:space="preserve"> </w:t>
      </w:r>
    </w:p>
    <w:p w:rsidR="0040399E" w:rsidRDefault="00D04718">
      <w:pPr>
        <w:spacing w:after="16" w:line="259" w:lineRule="auto"/>
        <w:ind w:left="0" w:firstLine="0"/>
      </w:pPr>
      <w:r>
        <w:t xml:space="preserve"> </w:t>
      </w:r>
    </w:p>
    <w:p w:rsidR="0040399E" w:rsidRDefault="00D04718">
      <w:pPr>
        <w:spacing w:after="64" w:line="259" w:lineRule="auto"/>
        <w:ind w:left="0" w:firstLine="0"/>
      </w:pPr>
      <w:r>
        <w:t xml:space="preserve"> </w:t>
      </w:r>
    </w:p>
    <w:p w:rsidR="0040399E" w:rsidRDefault="00D04718">
      <w:r>
        <w:t xml:space="preserve">Интернет-ресурсы </w:t>
      </w:r>
    </w:p>
    <w:p w:rsidR="0040399E" w:rsidRDefault="00D04718">
      <w:pPr>
        <w:numPr>
          <w:ilvl w:val="0"/>
          <w:numId w:val="2"/>
        </w:numPr>
        <w:ind w:hanging="240"/>
      </w:pPr>
      <w:r>
        <w:lastRenderedPageBreak/>
        <w:t xml:space="preserve">http://www.vneuroka.ru/mathematics.php — образовательные проекты портала «Вне урока»: Математика. Математический мир. </w:t>
      </w:r>
    </w:p>
    <w:p w:rsidR="0040399E" w:rsidRDefault="00D04718">
      <w:pPr>
        <w:numPr>
          <w:ilvl w:val="0"/>
          <w:numId w:val="2"/>
        </w:numPr>
        <w:ind w:hanging="240"/>
      </w:pPr>
      <w:r>
        <w:t xml:space="preserve">http://konkurs-kenguru.ru — российская страница международного математического конкурса «Кенгуру». </w:t>
      </w:r>
    </w:p>
    <w:p w:rsidR="0040399E" w:rsidRDefault="00D04718">
      <w:pPr>
        <w:numPr>
          <w:ilvl w:val="0"/>
          <w:numId w:val="2"/>
        </w:numPr>
        <w:ind w:hanging="240"/>
      </w:pPr>
      <w:r>
        <w:t xml:space="preserve">http://4stupeni.ru/stady — клуб учителей начальной школы. 4 ступени. </w:t>
      </w:r>
    </w:p>
    <w:p w:rsidR="0040399E" w:rsidRDefault="00D04718">
      <w:pPr>
        <w:numPr>
          <w:ilvl w:val="0"/>
          <w:numId w:val="2"/>
        </w:numPr>
        <w:ind w:hanging="240"/>
      </w:pPr>
      <w:r>
        <w:t xml:space="preserve">http://www.develop-kinder.com — «Сократ» — развивающие игры и конкурсы. 5. http://puzzle-ru.blogspot.com — головоломки, загадки, задачи и задачки, фокусы, ребусы. </w:t>
      </w:r>
    </w:p>
    <w:p w:rsidR="0040399E" w:rsidRDefault="00D04718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40399E" w:rsidRDefault="00D04718">
      <w:pPr>
        <w:spacing w:after="0" w:line="259" w:lineRule="auto"/>
        <w:ind w:left="0" w:firstLine="0"/>
      </w:pPr>
      <w:r>
        <w:t xml:space="preserve"> </w:t>
      </w:r>
    </w:p>
    <w:sectPr w:rsidR="0040399E" w:rsidSect="00361FE9">
      <w:pgSz w:w="16838" w:h="11906" w:orient="landscape"/>
      <w:pgMar w:top="1138" w:right="564" w:bottom="1153" w:left="56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40498"/>
    <w:multiLevelType w:val="hybridMultilevel"/>
    <w:tmpl w:val="E72409A6"/>
    <w:lvl w:ilvl="0" w:tplc="88A0FBB2">
      <w:start w:val="1"/>
      <w:numFmt w:val="bullet"/>
      <w:lvlText w:val="•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4C6EE">
      <w:start w:val="1"/>
      <w:numFmt w:val="bullet"/>
      <w:lvlText w:val="o"/>
      <w:lvlJc w:val="left"/>
      <w:pPr>
        <w:ind w:left="1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300C98">
      <w:start w:val="1"/>
      <w:numFmt w:val="bullet"/>
      <w:lvlText w:val="▪"/>
      <w:lvlJc w:val="left"/>
      <w:pPr>
        <w:ind w:left="2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6A34EC">
      <w:start w:val="1"/>
      <w:numFmt w:val="bullet"/>
      <w:lvlText w:val="•"/>
      <w:lvlJc w:val="left"/>
      <w:pPr>
        <w:ind w:left="2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F07DB8">
      <w:start w:val="1"/>
      <w:numFmt w:val="bullet"/>
      <w:lvlText w:val="o"/>
      <w:lvlJc w:val="left"/>
      <w:pPr>
        <w:ind w:left="3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108544">
      <w:start w:val="1"/>
      <w:numFmt w:val="bullet"/>
      <w:lvlText w:val="▪"/>
      <w:lvlJc w:val="left"/>
      <w:pPr>
        <w:ind w:left="43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38DF2C">
      <w:start w:val="1"/>
      <w:numFmt w:val="bullet"/>
      <w:lvlText w:val="•"/>
      <w:lvlJc w:val="left"/>
      <w:pPr>
        <w:ind w:left="5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060BD6">
      <w:start w:val="1"/>
      <w:numFmt w:val="bullet"/>
      <w:lvlText w:val="o"/>
      <w:lvlJc w:val="left"/>
      <w:pPr>
        <w:ind w:left="57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A24E70">
      <w:start w:val="1"/>
      <w:numFmt w:val="bullet"/>
      <w:lvlText w:val="▪"/>
      <w:lvlJc w:val="left"/>
      <w:pPr>
        <w:ind w:left="6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586DD6"/>
    <w:multiLevelType w:val="hybridMultilevel"/>
    <w:tmpl w:val="E1200BE6"/>
    <w:lvl w:ilvl="0" w:tplc="B2C4933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44E9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E80B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447E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02F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64C8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DA79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7681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FC3E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FE03BE"/>
    <w:multiLevelType w:val="multilevel"/>
    <w:tmpl w:val="61D4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99E"/>
    <w:rsid w:val="00245775"/>
    <w:rsid w:val="00361FE9"/>
    <w:rsid w:val="0040399E"/>
    <w:rsid w:val="004E0C71"/>
    <w:rsid w:val="006146D5"/>
    <w:rsid w:val="008B4F57"/>
    <w:rsid w:val="0097748F"/>
    <w:rsid w:val="00B26CB4"/>
    <w:rsid w:val="00D04718"/>
    <w:rsid w:val="00D12DF4"/>
    <w:rsid w:val="00D867DF"/>
    <w:rsid w:val="00E306C1"/>
    <w:rsid w:val="00F0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10CCC"/>
  <w15:docId w15:val="{5CCEC808-2FCF-463B-B61C-8C5246DC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FE9"/>
    <w:pPr>
      <w:spacing w:after="33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rsid w:val="00B26C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6C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61FE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Subtitle"/>
    <w:basedOn w:val="a"/>
    <w:next w:val="a"/>
    <w:link w:val="a4"/>
    <w:uiPriority w:val="11"/>
    <w:qFormat/>
    <w:rsid w:val="00B26CB4"/>
    <w:pPr>
      <w:numPr>
        <w:ilvl w:val="1"/>
      </w:numPr>
      <w:spacing w:after="160"/>
      <w:ind w:left="10" w:hanging="1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4">
    <w:name w:val="Подзаголовок Знак"/>
    <w:basedOn w:val="a0"/>
    <w:link w:val="a3"/>
    <w:uiPriority w:val="11"/>
    <w:rsid w:val="00B26CB4"/>
    <w:rPr>
      <w:color w:val="5A5A5A" w:themeColor="text1" w:themeTint="A5"/>
      <w:spacing w:val="15"/>
    </w:rPr>
  </w:style>
  <w:style w:type="character" w:styleId="a5">
    <w:name w:val="Subtle Emphasis"/>
    <w:basedOn w:val="a0"/>
    <w:uiPriority w:val="19"/>
    <w:qFormat/>
    <w:rsid w:val="00B26CB4"/>
    <w:rPr>
      <w:i/>
      <w:iCs/>
      <w:color w:val="404040" w:themeColor="text1" w:themeTint="BF"/>
    </w:rPr>
  </w:style>
  <w:style w:type="paragraph" w:styleId="a6">
    <w:name w:val="Title"/>
    <w:basedOn w:val="a"/>
    <w:next w:val="a"/>
    <w:link w:val="a7"/>
    <w:uiPriority w:val="10"/>
    <w:qFormat/>
    <w:rsid w:val="00B26CB4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B26C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B26C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26C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No Spacing"/>
    <w:uiPriority w:val="1"/>
    <w:qFormat/>
    <w:rsid w:val="00B26CB4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styleId="a9">
    <w:name w:val="Hyperlink"/>
    <w:basedOn w:val="a0"/>
    <w:uiPriority w:val="99"/>
    <w:semiHidden/>
    <w:unhideWhenUsed/>
    <w:rsid w:val="00D12DF4"/>
    <w:rPr>
      <w:color w:val="0000FF"/>
      <w:u w:val="single"/>
    </w:rPr>
  </w:style>
  <w:style w:type="character" w:customStyle="1" w:styleId="apple-converted-space">
    <w:name w:val="apple-converted-space"/>
    <w:basedOn w:val="a0"/>
    <w:rsid w:val="00D12DF4"/>
  </w:style>
  <w:style w:type="character" w:customStyle="1" w:styleId="pathseparator">
    <w:name w:val="path__separator"/>
    <w:basedOn w:val="a0"/>
    <w:rsid w:val="00D12DF4"/>
  </w:style>
  <w:style w:type="table" w:styleId="aa">
    <w:name w:val="Table Grid"/>
    <w:basedOn w:val="a1"/>
    <w:uiPriority w:val="59"/>
    <w:rsid w:val="00D867D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basedOn w:val="a0"/>
    <w:rsid w:val="00D867DF"/>
  </w:style>
  <w:style w:type="paragraph" w:styleId="ab">
    <w:name w:val="Balloon Text"/>
    <w:basedOn w:val="a"/>
    <w:link w:val="ac"/>
    <w:uiPriority w:val="99"/>
    <w:semiHidden/>
    <w:unhideWhenUsed/>
    <w:rsid w:val="0024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577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1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5979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06867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0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72635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01147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3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5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76129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7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8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8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9287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7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23337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7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0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79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2525</Words>
  <Characters>14397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наши2</dc:creator>
  <cp:keywords/>
  <cp:lastModifiedBy>Lenovo</cp:lastModifiedBy>
  <cp:revision>14</cp:revision>
  <cp:lastPrinted>2021-04-08T20:59:00Z</cp:lastPrinted>
  <dcterms:created xsi:type="dcterms:W3CDTF">2016-11-02T05:23:00Z</dcterms:created>
  <dcterms:modified xsi:type="dcterms:W3CDTF">2022-05-22T19:32:00Z</dcterms:modified>
</cp:coreProperties>
</file>